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6E5E5" w14:textId="4814A1FA" w:rsidR="007B43B5" w:rsidRPr="007B43B5" w:rsidRDefault="007B43B5" w:rsidP="003571FE">
      <w:pPr>
        <w:tabs>
          <w:tab w:val="center" w:pos="4320"/>
        </w:tabs>
        <w:rPr>
          <w:rFonts w:ascii="Times New Roman" w:hAnsi="Times New Roman"/>
          <w:b/>
          <w:bCs/>
        </w:rPr>
      </w:pPr>
      <w:r w:rsidRPr="007B43B5">
        <w:rPr>
          <w:rFonts w:ascii="Times New Roman" w:hAnsi="Times New Roman"/>
          <w:b/>
          <w:bCs/>
        </w:rPr>
        <w:t>Guidelines when suffering from a Corona infection at MLU.</w:t>
      </w:r>
    </w:p>
    <w:p w14:paraId="6AE7B0D6" w14:textId="4E1CA629" w:rsidR="007B43B5" w:rsidRDefault="007B43B5" w:rsidP="003571FE">
      <w:pPr>
        <w:tabs>
          <w:tab w:val="center" w:pos="4320"/>
        </w:tabs>
        <w:rPr>
          <w:rFonts w:ascii="Times New Roman" w:hAnsi="Times New Roman"/>
        </w:rPr>
      </w:pPr>
      <w:r>
        <w:rPr>
          <w:rFonts w:ascii="Times New Roman" w:hAnsi="Times New Roman"/>
        </w:rPr>
        <w:t>29 March 2021</w:t>
      </w:r>
    </w:p>
    <w:p w14:paraId="3C1F4DA2" w14:textId="77777777" w:rsidR="007B43B5" w:rsidRDefault="007B43B5" w:rsidP="003571FE">
      <w:pPr>
        <w:tabs>
          <w:tab w:val="center" w:pos="4320"/>
        </w:tabs>
        <w:rPr>
          <w:rFonts w:ascii="Times New Roman" w:hAnsi="Times New Roman"/>
        </w:rPr>
      </w:pPr>
    </w:p>
    <w:p w14:paraId="1C23FA34" w14:textId="5005B78E" w:rsidR="003571FE" w:rsidRDefault="003571FE" w:rsidP="003571FE">
      <w:pPr>
        <w:tabs>
          <w:tab w:val="center" w:pos="4320"/>
        </w:tabs>
        <w:rPr>
          <w:rFonts w:ascii="Times New Roman" w:hAnsi="Times New Roman"/>
        </w:rPr>
      </w:pPr>
      <w:r w:rsidRPr="003571FE">
        <w:rPr>
          <w:rFonts w:ascii="Times New Roman" w:hAnsi="Times New Roman"/>
        </w:rPr>
        <w:t>Employees living in the city of Halle (Saale) are obliged according to § 4 para. 2 of the Third Containment Ordinance of the city of Halle (Saale) of 29.01.2021 (last amended on 08.03.2021) to immediately inform their contact persons themselves and to report them to the public health department</w:t>
      </w:r>
      <w:r>
        <w:rPr>
          <w:rFonts w:ascii="Times New Roman" w:hAnsi="Times New Roman"/>
        </w:rPr>
        <w:t xml:space="preserve"> (corona@halle.de)</w:t>
      </w:r>
      <w:r w:rsidRPr="003571FE">
        <w:rPr>
          <w:rFonts w:ascii="Times New Roman" w:hAnsi="Times New Roman"/>
        </w:rPr>
        <w:t xml:space="preserve">. Based on this regulation, there is an obligation to inform work colleagues* who are classified as category I contact persons. The notification to Department 3 - Personnel </w:t>
      </w:r>
      <w:r w:rsidR="00E01B41">
        <w:rPr>
          <w:rFonts w:ascii="Times New Roman" w:hAnsi="Times New Roman"/>
        </w:rPr>
        <w:t>(</w:t>
      </w:r>
      <w:hyperlink r:id="rId4" w:tooltip="E-Mail an personalabteilung@verwaltung.uni-halle.de senden." w:history="1">
        <w:r w:rsidR="007B43B5" w:rsidRPr="007B43B5">
          <w:rPr>
            <w:rStyle w:val="Hyperlink"/>
            <w:rFonts w:ascii="Times New Roman" w:hAnsi="Times New Roman"/>
            <w:color w:val="000000" w:themeColor="text1"/>
            <w:u w:val="none"/>
          </w:rPr>
          <w:t>personalabteilung@verwaltung.uni-halle.de</w:t>
        </w:r>
      </w:hyperlink>
      <w:r w:rsidR="00E01B41">
        <w:rPr>
          <w:rFonts w:ascii="Times New Roman" w:hAnsi="Times New Roman"/>
        </w:rPr>
        <w:t xml:space="preserve">) </w:t>
      </w:r>
      <w:r w:rsidRPr="003571FE">
        <w:rPr>
          <w:rFonts w:ascii="Times New Roman" w:hAnsi="Times New Roman"/>
        </w:rPr>
        <w:t xml:space="preserve">does not replace the personal notification of the </w:t>
      </w:r>
      <w:r w:rsidR="004432CB">
        <w:rPr>
          <w:rFonts w:ascii="Times New Roman" w:hAnsi="Times New Roman"/>
        </w:rPr>
        <w:t xml:space="preserve">category I </w:t>
      </w:r>
      <w:r w:rsidRPr="003571FE">
        <w:rPr>
          <w:rFonts w:ascii="Times New Roman" w:hAnsi="Times New Roman"/>
        </w:rPr>
        <w:t>colleagues and the corresponding notification to the Health Department.</w:t>
      </w:r>
    </w:p>
    <w:p w14:paraId="51F2923C" w14:textId="61E0E455" w:rsidR="007B43B5" w:rsidRDefault="007B43B5" w:rsidP="003571FE">
      <w:pPr>
        <w:tabs>
          <w:tab w:val="center" w:pos="4320"/>
        </w:tabs>
        <w:rPr>
          <w:rFonts w:ascii="Times New Roman" w:hAnsi="Times New Roman"/>
        </w:rPr>
      </w:pPr>
    </w:p>
    <w:p w14:paraId="0BA4773C" w14:textId="56F0C095" w:rsidR="007B43B5" w:rsidRPr="003571FE" w:rsidRDefault="007B43B5" w:rsidP="003571FE">
      <w:pPr>
        <w:tabs>
          <w:tab w:val="center" w:pos="4320"/>
        </w:tabs>
        <w:rPr>
          <w:rFonts w:ascii="Times New Roman" w:hAnsi="Times New Roman"/>
        </w:rPr>
      </w:pPr>
      <w:r>
        <w:rPr>
          <w:rFonts w:ascii="Times New Roman" w:hAnsi="Times New Roman"/>
        </w:rPr>
        <w:t>The website also states that, as an employee of MLU, you also have a duty to inform the Personnel department (</w:t>
      </w:r>
      <w:hyperlink r:id="rId5" w:tooltip="E-Mail an personalabteilung@verwaltung.uni-halle.de senden." w:history="1">
        <w:r w:rsidRPr="007B43B5">
          <w:rPr>
            <w:rStyle w:val="Hyperlink"/>
            <w:rFonts w:ascii="Times New Roman" w:hAnsi="Times New Roman"/>
            <w:color w:val="000000" w:themeColor="text1"/>
            <w:u w:val="none"/>
          </w:rPr>
          <w:t>personalabteilung@verwaltung.uni-halle.de</w:t>
        </w:r>
      </w:hyperlink>
      <w:r>
        <w:rPr>
          <w:rFonts w:ascii="Times New Roman" w:hAnsi="Times New Roman"/>
        </w:rPr>
        <w:t>) and me (</w:t>
      </w:r>
      <w:hyperlink r:id="rId6" w:history="1">
        <w:r w:rsidR="004432CB" w:rsidRPr="004432CB">
          <w:rPr>
            <w:rStyle w:val="Hyperlink"/>
            <w:rFonts w:ascii="Times New Roman" w:hAnsi="Times New Roman"/>
            <w:color w:val="000000" w:themeColor="text1"/>
            <w:u w:val="none"/>
          </w:rPr>
          <w:t>robert.paxton@zoologie.uni-halle.de</w:t>
        </w:r>
      </w:hyperlink>
      <w:r>
        <w:rPr>
          <w:rFonts w:ascii="Times New Roman" w:hAnsi="Times New Roman"/>
        </w:rPr>
        <w:t>)</w:t>
      </w:r>
      <w:r w:rsidR="004432CB">
        <w:rPr>
          <w:rFonts w:ascii="Times New Roman" w:hAnsi="Times New Roman"/>
        </w:rPr>
        <w:t xml:space="preserve"> if you are infected</w:t>
      </w:r>
      <w:r>
        <w:rPr>
          <w:rFonts w:ascii="Times New Roman" w:hAnsi="Times New Roman"/>
        </w:rPr>
        <w:t>.</w:t>
      </w:r>
    </w:p>
    <w:p w14:paraId="2B425B75" w14:textId="77777777" w:rsidR="003571FE" w:rsidRPr="003571FE" w:rsidRDefault="003571FE" w:rsidP="003571FE">
      <w:pPr>
        <w:tabs>
          <w:tab w:val="center" w:pos="4320"/>
        </w:tabs>
        <w:rPr>
          <w:rFonts w:ascii="Times New Roman" w:hAnsi="Times New Roman"/>
        </w:rPr>
      </w:pPr>
    </w:p>
    <w:p w14:paraId="491E00A1" w14:textId="70685506" w:rsidR="003571FE" w:rsidRDefault="003571FE" w:rsidP="003571FE">
      <w:pPr>
        <w:tabs>
          <w:tab w:val="center" w:pos="4320"/>
        </w:tabs>
        <w:rPr>
          <w:rFonts w:ascii="Times New Roman" w:hAnsi="Times New Roman"/>
          <w:szCs w:val="24"/>
          <w:lang w:val="en-US"/>
        </w:rPr>
      </w:pPr>
      <w:r w:rsidRPr="003571FE">
        <w:rPr>
          <w:rFonts w:ascii="Times New Roman" w:hAnsi="Times New Roman"/>
          <w:szCs w:val="24"/>
          <w:lang w:val="en-US"/>
        </w:rPr>
        <w:t>According to § 2 para. 7, contact persons in the sense of the above-mentioned Containment Ordinance are all persons who are to be classified as contact persons of category 1 (higher risk of infection) according to the applicable criteria of the Robert Koch Institute. The prerequisite for this is close contact (&lt;1.5 metr</w:t>
      </w:r>
      <w:r w:rsidR="004432CB">
        <w:rPr>
          <w:rFonts w:ascii="Times New Roman" w:hAnsi="Times New Roman"/>
          <w:szCs w:val="24"/>
          <w:lang w:val="en-US"/>
        </w:rPr>
        <w:t>e</w:t>
      </w:r>
      <w:r w:rsidRPr="003571FE">
        <w:rPr>
          <w:rFonts w:ascii="Times New Roman" w:hAnsi="Times New Roman"/>
          <w:szCs w:val="24"/>
          <w:lang w:val="en-US"/>
        </w:rPr>
        <w:t>s, near field) for longer than 15 minutes without adequate protection or, irrespective of the distance, a probably high concentration of infectious aerosols in the room during a stay of more than 30 minutes. Adequate protection exists when mouth-nose protection or mouth-nose covering has been worn consistently and correctly by all interlocutors. Compliance with internal occupational health and safety standards thus regularly ensures adequate protection as defined in the Ordinance.</w:t>
      </w:r>
    </w:p>
    <w:p w14:paraId="63F30C34" w14:textId="7E280C1E" w:rsidR="007B43B5" w:rsidRDefault="007B43B5" w:rsidP="003571FE">
      <w:pPr>
        <w:tabs>
          <w:tab w:val="center" w:pos="4320"/>
        </w:tabs>
        <w:rPr>
          <w:rFonts w:ascii="Times New Roman" w:hAnsi="Times New Roman"/>
          <w:szCs w:val="24"/>
          <w:lang w:val="en-US"/>
        </w:rPr>
      </w:pPr>
    </w:p>
    <w:p w14:paraId="611A3CB8" w14:textId="77777777" w:rsidR="00143521" w:rsidRPr="004432CB" w:rsidRDefault="00143521" w:rsidP="00143521">
      <w:pPr>
        <w:rPr>
          <w:rFonts w:ascii="Times New Roman" w:eastAsia="Times New Roman" w:hAnsi="Times New Roman"/>
          <w:szCs w:val="24"/>
          <w:lang w:val="de-DE" w:eastAsia="en-GB"/>
        </w:rPr>
      </w:pPr>
      <w:r w:rsidRPr="004432CB">
        <w:rPr>
          <w:rFonts w:ascii="Arial" w:eastAsia="Times New Roman" w:hAnsi="Arial" w:cs="Arial"/>
          <w:color w:val="000000"/>
          <w:sz w:val="18"/>
          <w:szCs w:val="18"/>
          <w:shd w:val="clear" w:color="auto" w:fill="FFFFFF"/>
          <w:lang w:val="de-DE" w:eastAsia="en-GB"/>
        </w:rPr>
        <w:t>Beschäftigte, die in der Stadt Halle (Saale) wohnen, sind gem. § 4 Abs. 2 der Dritten Eindämmungsverordnung der Stadt Halle (Saale) vom 29.01.2021 (zuletzt geändert am 08.03.2021</w:t>
      </w:r>
      <w:proofErr w:type="gramStart"/>
      <w:r w:rsidRPr="004432CB">
        <w:rPr>
          <w:rFonts w:ascii="Arial" w:eastAsia="Times New Roman" w:hAnsi="Arial" w:cs="Arial"/>
          <w:color w:val="000000"/>
          <w:sz w:val="18"/>
          <w:szCs w:val="18"/>
          <w:shd w:val="clear" w:color="auto" w:fill="FFFFFF"/>
          <w:lang w:val="de-DE" w:eastAsia="en-GB"/>
        </w:rPr>
        <w:t>)  verpflichtet</w:t>
      </w:r>
      <w:proofErr w:type="gramEnd"/>
      <w:r w:rsidRPr="004432CB">
        <w:rPr>
          <w:rFonts w:ascii="Arial" w:eastAsia="Times New Roman" w:hAnsi="Arial" w:cs="Arial"/>
          <w:color w:val="000000"/>
          <w:sz w:val="18"/>
          <w:szCs w:val="18"/>
          <w:shd w:val="clear" w:color="auto" w:fill="FFFFFF"/>
          <w:lang w:val="de-DE" w:eastAsia="en-GB"/>
        </w:rPr>
        <w:t>, unverzüglich ihre Kontaktpersonen </w:t>
      </w:r>
      <w:r w:rsidRPr="004432CB">
        <w:rPr>
          <w:rFonts w:ascii="Arial" w:eastAsia="Times New Roman" w:hAnsi="Arial" w:cs="Arial"/>
          <w:color w:val="000000"/>
          <w:sz w:val="18"/>
          <w:szCs w:val="18"/>
          <w:lang w:val="de-DE" w:eastAsia="en-GB"/>
        </w:rPr>
        <w:t>selbst</w:t>
      </w:r>
      <w:r w:rsidRPr="004432CB">
        <w:rPr>
          <w:rFonts w:ascii="Arial" w:eastAsia="Times New Roman" w:hAnsi="Arial" w:cs="Arial"/>
          <w:color w:val="000000"/>
          <w:sz w:val="18"/>
          <w:szCs w:val="18"/>
          <w:shd w:val="clear" w:color="auto" w:fill="FFFFFF"/>
          <w:lang w:val="de-DE" w:eastAsia="en-GB"/>
        </w:rPr>
        <w:t> zu unterrichten und diese dem Gesundheitsamt zu melden. Aufgrund dieser Verordnung besteht die Pflicht, Arbeitskolleg*innen, die als Kontaktperson der Kategorie I einzustufen sind, selbst zu informieren. Die Meldung an die Abteilung 3 – Personal ersetzt </w:t>
      </w:r>
      <w:r w:rsidRPr="004432CB">
        <w:rPr>
          <w:rFonts w:ascii="Arial" w:eastAsia="Times New Roman" w:hAnsi="Arial" w:cs="Arial"/>
          <w:color w:val="000000"/>
          <w:sz w:val="18"/>
          <w:szCs w:val="18"/>
          <w:lang w:val="de-DE" w:eastAsia="en-GB"/>
        </w:rPr>
        <w:t>nicht</w:t>
      </w:r>
      <w:r w:rsidRPr="004432CB">
        <w:rPr>
          <w:rFonts w:ascii="Arial" w:eastAsia="Times New Roman" w:hAnsi="Arial" w:cs="Arial"/>
          <w:color w:val="000000"/>
          <w:sz w:val="18"/>
          <w:szCs w:val="18"/>
          <w:shd w:val="clear" w:color="auto" w:fill="FFFFFF"/>
          <w:lang w:val="de-DE" w:eastAsia="en-GB"/>
        </w:rPr>
        <w:t> die persönliche Unterrichtung der Arbeitskolleg*innen und die entsprechende Mitteilung an das Gesundheitsamt.</w:t>
      </w:r>
    </w:p>
    <w:p w14:paraId="5C6F58F5" w14:textId="77777777" w:rsidR="00143521" w:rsidRPr="004432CB" w:rsidRDefault="00143521" w:rsidP="00902369">
      <w:pPr>
        <w:rPr>
          <w:rFonts w:ascii="Arial" w:eastAsia="Times New Roman" w:hAnsi="Arial" w:cs="Arial"/>
          <w:color w:val="000000"/>
          <w:sz w:val="18"/>
          <w:szCs w:val="18"/>
          <w:shd w:val="clear" w:color="auto" w:fill="FFFFFF"/>
          <w:lang w:val="de-DE" w:eastAsia="en-GB"/>
        </w:rPr>
      </w:pPr>
    </w:p>
    <w:p w14:paraId="0741108C" w14:textId="4698512F" w:rsidR="00902369" w:rsidRPr="004432CB" w:rsidRDefault="00902369" w:rsidP="00902369">
      <w:pPr>
        <w:rPr>
          <w:rFonts w:ascii="Times New Roman" w:eastAsia="Times New Roman" w:hAnsi="Times New Roman"/>
          <w:szCs w:val="24"/>
          <w:lang w:val="de-DE" w:eastAsia="en-GB"/>
        </w:rPr>
      </w:pPr>
      <w:r w:rsidRPr="004432CB">
        <w:rPr>
          <w:rFonts w:ascii="Arial" w:eastAsia="Times New Roman" w:hAnsi="Arial" w:cs="Arial"/>
          <w:color w:val="000000"/>
          <w:sz w:val="18"/>
          <w:szCs w:val="18"/>
          <w:shd w:val="clear" w:color="auto" w:fill="FFFFFF"/>
          <w:lang w:val="de-DE" w:eastAsia="en-GB"/>
        </w:rPr>
        <w:t xml:space="preserve">Als Kontaktpersonen i.S.d. der o.g. EindämmungsVO gelten gem. § 2 Abs. 7 alle Personen, die nach geltenden Kriterien des Robert Koch-Instituts als Kontaktperson der Kategorie 1 (höheres Infektionsrisiko) einzustufen sind. Voraussetzung hierfür ist ein enger Kontakt (&lt;1,5 Meter, Nahfeld) länger als 15 Minuten ohne adäquaten Schutz oder unabhängig vom Abstand eine wahrscheinlich hohe Konzentration infektiöser Aerosole im Raum bei einem Aufenthalt von mehr als 30 Minuten. Ein adäquater Schutz besteht, wenn durchgehend und korrekt ein Mund-Nasen-Schutz bzw. eine Mund-Nasen-Bedeckung </w:t>
      </w:r>
      <w:proofErr w:type="gramStart"/>
      <w:r w:rsidRPr="004432CB">
        <w:rPr>
          <w:rFonts w:ascii="Arial" w:eastAsia="Times New Roman" w:hAnsi="Arial" w:cs="Arial"/>
          <w:color w:val="000000"/>
          <w:sz w:val="18"/>
          <w:szCs w:val="18"/>
          <w:shd w:val="clear" w:color="auto" w:fill="FFFFFF"/>
          <w:lang w:val="de-DE" w:eastAsia="en-GB"/>
        </w:rPr>
        <w:t>von allen Gesprächspartner</w:t>
      </w:r>
      <w:proofErr w:type="gramEnd"/>
      <w:r w:rsidRPr="004432CB">
        <w:rPr>
          <w:rFonts w:ascii="Arial" w:eastAsia="Times New Roman" w:hAnsi="Arial" w:cs="Arial"/>
          <w:color w:val="000000"/>
          <w:sz w:val="18"/>
          <w:szCs w:val="18"/>
          <w:shd w:val="clear" w:color="auto" w:fill="FFFFFF"/>
          <w:lang w:val="de-DE" w:eastAsia="en-GB"/>
        </w:rPr>
        <w:t>*innen getragen wurde. Die Einhaltung der internen Arbeitsschutzstandards gewährleistet somit regelmäßig den adäquaten Schutz im Sinne der Verordnung</w:t>
      </w:r>
    </w:p>
    <w:p w14:paraId="2DB93D75" w14:textId="77777777" w:rsidR="00902369" w:rsidRPr="00733DE1" w:rsidRDefault="00902369" w:rsidP="00733DE1">
      <w:pPr>
        <w:tabs>
          <w:tab w:val="center" w:pos="4320"/>
        </w:tabs>
        <w:rPr>
          <w:rFonts w:ascii="Times New Roman" w:hAnsi="Times New Roman"/>
          <w:szCs w:val="24"/>
          <w:lang w:val="en-US"/>
        </w:rPr>
      </w:pPr>
    </w:p>
    <w:sectPr w:rsidR="00902369" w:rsidRPr="00733DE1" w:rsidSect="00720E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altName w:val="Times"/>
    <w:panose1 w:val="000000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20"/>
    <w:rsid w:val="0000051D"/>
    <w:rsid w:val="00000567"/>
    <w:rsid w:val="0000130D"/>
    <w:rsid w:val="00001941"/>
    <w:rsid w:val="00001A75"/>
    <w:rsid w:val="000025BE"/>
    <w:rsid w:val="00002CF3"/>
    <w:rsid w:val="00002DAC"/>
    <w:rsid w:val="00003480"/>
    <w:rsid w:val="000046B4"/>
    <w:rsid w:val="0000505F"/>
    <w:rsid w:val="00005234"/>
    <w:rsid w:val="00006A7D"/>
    <w:rsid w:val="00006C26"/>
    <w:rsid w:val="000106C1"/>
    <w:rsid w:val="00010857"/>
    <w:rsid w:val="00010F2C"/>
    <w:rsid w:val="00013880"/>
    <w:rsid w:val="00014265"/>
    <w:rsid w:val="00015AB5"/>
    <w:rsid w:val="0001648E"/>
    <w:rsid w:val="000214D6"/>
    <w:rsid w:val="0002204F"/>
    <w:rsid w:val="00023F28"/>
    <w:rsid w:val="000247BD"/>
    <w:rsid w:val="000256AF"/>
    <w:rsid w:val="000267D4"/>
    <w:rsid w:val="00026F2B"/>
    <w:rsid w:val="000272D8"/>
    <w:rsid w:val="00027459"/>
    <w:rsid w:val="00027814"/>
    <w:rsid w:val="000311FF"/>
    <w:rsid w:val="000326FF"/>
    <w:rsid w:val="00032E04"/>
    <w:rsid w:val="000332C6"/>
    <w:rsid w:val="00034378"/>
    <w:rsid w:val="000347E3"/>
    <w:rsid w:val="00034F31"/>
    <w:rsid w:val="00035878"/>
    <w:rsid w:val="00035BE6"/>
    <w:rsid w:val="000368C1"/>
    <w:rsid w:val="00036E57"/>
    <w:rsid w:val="00040059"/>
    <w:rsid w:val="00040423"/>
    <w:rsid w:val="00040EBB"/>
    <w:rsid w:val="00042E5C"/>
    <w:rsid w:val="000432EE"/>
    <w:rsid w:val="000437DA"/>
    <w:rsid w:val="00043872"/>
    <w:rsid w:val="00044D58"/>
    <w:rsid w:val="00045DB0"/>
    <w:rsid w:val="00046EB8"/>
    <w:rsid w:val="000471B6"/>
    <w:rsid w:val="0004764E"/>
    <w:rsid w:val="00047BB5"/>
    <w:rsid w:val="00050B8A"/>
    <w:rsid w:val="00050FFD"/>
    <w:rsid w:val="00051B44"/>
    <w:rsid w:val="00052A6D"/>
    <w:rsid w:val="00053735"/>
    <w:rsid w:val="000543A5"/>
    <w:rsid w:val="00054BD3"/>
    <w:rsid w:val="00054C2C"/>
    <w:rsid w:val="00055A5B"/>
    <w:rsid w:val="00057FB9"/>
    <w:rsid w:val="00061063"/>
    <w:rsid w:val="00061197"/>
    <w:rsid w:val="000618D7"/>
    <w:rsid w:val="00061969"/>
    <w:rsid w:val="00061E7C"/>
    <w:rsid w:val="000622D5"/>
    <w:rsid w:val="00063273"/>
    <w:rsid w:val="00063337"/>
    <w:rsid w:val="00063F07"/>
    <w:rsid w:val="00064509"/>
    <w:rsid w:val="00064B2A"/>
    <w:rsid w:val="00064C63"/>
    <w:rsid w:val="000651FB"/>
    <w:rsid w:val="0006597A"/>
    <w:rsid w:val="00065C0F"/>
    <w:rsid w:val="00065C3F"/>
    <w:rsid w:val="00066ADB"/>
    <w:rsid w:val="00067101"/>
    <w:rsid w:val="0006769C"/>
    <w:rsid w:val="0007028D"/>
    <w:rsid w:val="000718C6"/>
    <w:rsid w:val="00072473"/>
    <w:rsid w:val="00072492"/>
    <w:rsid w:val="00074563"/>
    <w:rsid w:val="00074A6B"/>
    <w:rsid w:val="00075442"/>
    <w:rsid w:val="0007642F"/>
    <w:rsid w:val="00076559"/>
    <w:rsid w:val="00076660"/>
    <w:rsid w:val="00076971"/>
    <w:rsid w:val="00076DD1"/>
    <w:rsid w:val="00077ABF"/>
    <w:rsid w:val="00080006"/>
    <w:rsid w:val="0008047C"/>
    <w:rsid w:val="000806DE"/>
    <w:rsid w:val="00080804"/>
    <w:rsid w:val="000809B9"/>
    <w:rsid w:val="00080FEF"/>
    <w:rsid w:val="000813E1"/>
    <w:rsid w:val="000826D1"/>
    <w:rsid w:val="00082D2A"/>
    <w:rsid w:val="00082FAC"/>
    <w:rsid w:val="000830DE"/>
    <w:rsid w:val="00083EC4"/>
    <w:rsid w:val="00084955"/>
    <w:rsid w:val="00084B25"/>
    <w:rsid w:val="00086D1B"/>
    <w:rsid w:val="00090BB8"/>
    <w:rsid w:val="00091B91"/>
    <w:rsid w:val="000921EB"/>
    <w:rsid w:val="00092778"/>
    <w:rsid w:val="000927FC"/>
    <w:rsid w:val="00092AA5"/>
    <w:rsid w:val="000935F2"/>
    <w:rsid w:val="00093D71"/>
    <w:rsid w:val="00093F53"/>
    <w:rsid w:val="00093FED"/>
    <w:rsid w:val="00094E90"/>
    <w:rsid w:val="00096069"/>
    <w:rsid w:val="000A01AC"/>
    <w:rsid w:val="000A0C1A"/>
    <w:rsid w:val="000A1291"/>
    <w:rsid w:val="000A2052"/>
    <w:rsid w:val="000A28C6"/>
    <w:rsid w:val="000A460D"/>
    <w:rsid w:val="000A5183"/>
    <w:rsid w:val="000A5A07"/>
    <w:rsid w:val="000A60AC"/>
    <w:rsid w:val="000A634F"/>
    <w:rsid w:val="000A671C"/>
    <w:rsid w:val="000A6A6B"/>
    <w:rsid w:val="000A7395"/>
    <w:rsid w:val="000A79B4"/>
    <w:rsid w:val="000A7DD2"/>
    <w:rsid w:val="000B0A8A"/>
    <w:rsid w:val="000B0FCF"/>
    <w:rsid w:val="000B17A5"/>
    <w:rsid w:val="000B3151"/>
    <w:rsid w:val="000B4468"/>
    <w:rsid w:val="000B4C87"/>
    <w:rsid w:val="000B506C"/>
    <w:rsid w:val="000B60CC"/>
    <w:rsid w:val="000B6677"/>
    <w:rsid w:val="000B6B9E"/>
    <w:rsid w:val="000B734D"/>
    <w:rsid w:val="000C0B48"/>
    <w:rsid w:val="000C0D16"/>
    <w:rsid w:val="000C14DE"/>
    <w:rsid w:val="000C1982"/>
    <w:rsid w:val="000C32B5"/>
    <w:rsid w:val="000C3591"/>
    <w:rsid w:val="000C3CF7"/>
    <w:rsid w:val="000C3E59"/>
    <w:rsid w:val="000C4511"/>
    <w:rsid w:val="000C45DF"/>
    <w:rsid w:val="000C48C5"/>
    <w:rsid w:val="000C4B51"/>
    <w:rsid w:val="000C4ED4"/>
    <w:rsid w:val="000C54A0"/>
    <w:rsid w:val="000C6274"/>
    <w:rsid w:val="000C6968"/>
    <w:rsid w:val="000C775E"/>
    <w:rsid w:val="000C77EF"/>
    <w:rsid w:val="000D0016"/>
    <w:rsid w:val="000D05BD"/>
    <w:rsid w:val="000D0862"/>
    <w:rsid w:val="000D086B"/>
    <w:rsid w:val="000D0BE9"/>
    <w:rsid w:val="000D1041"/>
    <w:rsid w:val="000D15B1"/>
    <w:rsid w:val="000D1DB2"/>
    <w:rsid w:val="000D24F2"/>
    <w:rsid w:val="000D2BDC"/>
    <w:rsid w:val="000D317F"/>
    <w:rsid w:val="000D337E"/>
    <w:rsid w:val="000D3F9E"/>
    <w:rsid w:val="000D502B"/>
    <w:rsid w:val="000E1001"/>
    <w:rsid w:val="000E1129"/>
    <w:rsid w:val="000E1758"/>
    <w:rsid w:val="000E1A86"/>
    <w:rsid w:val="000E3C6F"/>
    <w:rsid w:val="000E4967"/>
    <w:rsid w:val="000E4A42"/>
    <w:rsid w:val="000E4D79"/>
    <w:rsid w:val="000E581D"/>
    <w:rsid w:val="000E69E1"/>
    <w:rsid w:val="000F0836"/>
    <w:rsid w:val="000F0BCE"/>
    <w:rsid w:val="000F108F"/>
    <w:rsid w:val="000F13F2"/>
    <w:rsid w:val="000F18FC"/>
    <w:rsid w:val="000F1EBE"/>
    <w:rsid w:val="000F2262"/>
    <w:rsid w:val="000F26F5"/>
    <w:rsid w:val="000F275B"/>
    <w:rsid w:val="000F2A5E"/>
    <w:rsid w:val="000F30B9"/>
    <w:rsid w:val="000F3199"/>
    <w:rsid w:val="000F4214"/>
    <w:rsid w:val="000F4F10"/>
    <w:rsid w:val="000F5E13"/>
    <w:rsid w:val="000F6339"/>
    <w:rsid w:val="000F6885"/>
    <w:rsid w:val="000F746F"/>
    <w:rsid w:val="00100989"/>
    <w:rsid w:val="00100A03"/>
    <w:rsid w:val="00100C4D"/>
    <w:rsid w:val="001010C5"/>
    <w:rsid w:val="00101D80"/>
    <w:rsid w:val="00102355"/>
    <w:rsid w:val="00104447"/>
    <w:rsid w:val="001045CB"/>
    <w:rsid w:val="001071BC"/>
    <w:rsid w:val="00107E14"/>
    <w:rsid w:val="00110F62"/>
    <w:rsid w:val="00112212"/>
    <w:rsid w:val="00113222"/>
    <w:rsid w:val="0011485E"/>
    <w:rsid w:val="001148DD"/>
    <w:rsid w:val="00114C6B"/>
    <w:rsid w:val="00117607"/>
    <w:rsid w:val="00117B2A"/>
    <w:rsid w:val="00117D15"/>
    <w:rsid w:val="00120822"/>
    <w:rsid w:val="00120F21"/>
    <w:rsid w:val="0012189E"/>
    <w:rsid w:val="00121E43"/>
    <w:rsid w:val="00123C16"/>
    <w:rsid w:val="0012565C"/>
    <w:rsid w:val="00125DD8"/>
    <w:rsid w:val="001260F9"/>
    <w:rsid w:val="0012695F"/>
    <w:rsid w:val="00130D8F"/>
    <w:rsid w:val="00130F91"/>
    <w:rsid w:val="001315EE"/>
    <w:rsid w:val="0013298A"/>
    <w:rsid w:val="00133131"/>
    <w:rsid w:val="00133233"/>
    <w:rsid w:val="001337F3"/>
    <w:rsid w:val="00133C47"/>
    <w:rsid w:val="00134513"/>
    <w:rsid w:val="00134F34"/>
    <w:rsid w:val="00135B8B"/>
    <w:rsid w:val="001361D0"/>
    <w:rsid w:val="001362DC"/>
    <w:rsid w:val="001378C0"/>
    <w:rsid w:val="00141086"/>
    <w:rsid w:val="00141EC6"/>
    <w:rsid w:val="00142497"/>
    <w:rsid w:val="0014258A"/>
    <w:rsid w:val="0014310C"/>
    <w:rsid w:val="00143521"/>
    <w:rsid w:val="0014367D"/>
    <w:rsid w:val="00143C6C"/>
    <w:rsid w:val="0014583F"/>
    <w:rsid w:val="00145FF6"/>
    <w:rsid w:val="00147086"/>
    <w:rsid w:val="001470C1"/>
    <w:rsid w:val="0015056E"/>
    <w:rsid w:val="00151866"/>
    <w:rsid w:val="001520E3"/>
    <w:rsid w:val="00155958"/>
    <w:rsid w:val="00156AB4"/>
    <w:rsid w:val="00157BFC"/>
    <w:rsid w:val="001604E5"/>
    <w:rsid w:val="00160F5E"/>
    <w:rsid w:val="001616B9"/>
    <w:rsid w:val="001625A1"/>
    <w:rsid w:val="00162C17"/>
    <w:rsid w:val="00163CAE"/>
    <w:rsid w:val="00164394"/>
    <w:rsid w:val="0016446D"/>
    <w:rsid w:val="00166073"/>
    <w:rsid w:val="00167FA8"/>
    <w:rsid w:val="00170988"/>
    <w:rsid w:val="0017171D"/>
    <w:rsid w:val="00171A54"/>
    <w:rsid w:val="00172537"/>
    <w:rsid w:val="001727AD"/>
    <w:rsid w:val="00172AB1"/>
    <w:rsid w:val="001743E0"/>
    <w:rsid w:val="001747A1"/>
    <w:rsid w:val="00174E18"/>
    <w:rsid w:val="00175B13"/>
    <w:rsid w:val="00176B13"/>
    <w:rsid w:val="00177698"/>
    <w:rsid w:val="00180C30"/>
    <w:rsid w:val="001811A9"/>
    <w:rsid w:val="00183315"/>
    <w:rsid w:val="00183C77"/>
    <w:rsid w:val="001842CE"/>
    <w:rsid w:val="001847DD"/>
    <w:rsid w:val="001850C6"/>
    <w:rsid w:val="00185A7A"/>
    <w:rsid w:val="00185DBB"/>
    <w:rsid w:val="001871EE"/>
    <w:rsid w:val="00187210"/>
    <w:rsid w:val="0018767F"/>
    <w:rsid w:val="0018779C"/>
    <w:rsid w:val="00191980"/>
    <w:rsid w:val="00191C52"/>
    <w:rsid w:val="001923FB"/>
    <w:rsid w:val="0019240D"/>
    <w:rsid w:val="0019311B"/>
    <w:rsid w:val="001934F7"/>
    <w:rsid w:val="001948AA"/>
    <w:rsid w:val="00195E0C"/>
    <w:rsid w:val="00196132"/>
    <w:rsid w:val="00196837"/>
    <w:rsid w:val="0019692A"/>
    <w:rsid w:val="00196C29"/>
    <w:rsid w:val="0019741B"/>
    <w:rsid w:val="001A0C44"/>
    <w:rsid w:val="001A1617"/>
    <w:rsid w:val="001A20B7"/>
    <w:rsid w:val="001A20BC"/>
    <w:rsid w:val="001A2805"/>
    <w:rsid w:val="001A3608"/>
    <w:rsid w:val="001A43EC"/>
    <w:rsid w:val="001A6130"/>
    <w:rsid w:val="001A73FF"/>
    <w:rsid w:val="001B18BD"/>
    <w:rsid w:val="001B4EB4"/>
    <w:rsid w:val="001B4F9D"/>
    <w:rsid w:val="001B622E"/>
    <w:rsid w:val="001B63E0"/>
    <w:rsid w:val="001B67E7"/>
    <w:rsid w:val="001B79CA"/>
    <w:rsid w:val="001C0D1D"/>
    <w:rsid w:val="001C1DDB"/>
    <w:rsid w:val="001C2279"/>
    <w:rsid w:val="001C22AD"/>
    <w:rsid w:val="001C2F3E"/>
    <w:rsid w:val="001C3409"/>
    <w:rsid w:val="001C3934"/>
    <w:rsid w:val="001C3DD7"/>
    <w:rsid w:val="001C4D50"/>
    <w:rsid w:val="001C5336"/>
    <w:rsid w:val="001C5D0C"/>
    <w:rsid w:val="001C5D2A"/>
    <w:rsid w:val="001C6189"/>
    <w:rsid w:val="001C7012"/>
    <w:rsid w:val="001C77C9"/>
    <w:rsid w:val="001C7A3F"/>
    <w:rsid w:val="001C7E52"/>
    <w:rsid w:val="001D13A7"/>
    <w:rsid w:val="001D161D"/>
    <w:rsid w:val="001D1D5B"/>
    <w:rsid w:val="001D1DC6"/>
    <w:rsid w:val="001D2A73"/>
    <w:rsid w:val="001D2EE3"/>
    <w:rsid w:val="001D51C3"/>
    <w:rsid w:val="001D55EE"/>
    <w:rsid w:val="001D5CB3"/>
    <w:rsid w:val="001D626B"/>
    <w:rsid w:val="001D755E"/>
    <w:rsid w:val="001E048F"/>
    <w:rsid w:val="001E07DD"/>
    <w:rsid w:val="001E0E99"/>
    <w:rsid w:val="001E2393"/>
    <w:rsid w:val="001E323D"/>
    <w:rsid w:val="001E3480"/>
    <w:rsid w:val="001E357A"/>
    <w:rsid w:val="001E49FA"/>
    <w:rsid w:val="001E4C15"/>
    <w:rsid w:val="001E574B"/>
    <w:rsid w:val="001E6B20"/>
    <w:rsid w:val="001E797A"/>
    <w:rsid w:val="001F0D0A"/>
    <w:rsid w:val="001F123D"/>
    <w:rsid w:val="001F1716"/>
    <w:rsid w:val="001F1E88"/>
    <w:rsid w:val="001F25DB"/>
    <w:rsid w:val="001F3775"/>
    <w:rsid w:val="001F51A6"/>
    <w:rsid w:val="001F7900"/>
    <w:rsid w:val="00200FF7"/>
    <w:rsid w:val="002015D9"/>
    <w:rsid w:val="00202B9F"/>
    <w:rsid w:val="0020318D"/>
    <w:rsid w:val="00203D41"/>
    <w:rsid w:val="00203F38"/>
    <w:rsid w:val="00204313"/>
    <w:rsid w:val="002045B5"/>
    <w:rsid w:val="00204858"/>
    <w:rsid w:val="002064F5"/>
    <w:rsid w:val="00207503"/>
    <w:rsid w:val="00207D00"/>
    <w:rsid w:val="00210D35"/>
    <w:rsid w:val="0021147B"/>
    <w:rsid w:val="002121A0"/>
    <w:rsid w:val="00212A7F"/>
    <w:rsid w:val="00213137"/>
    <w:rsid w:val="002133FE"/>
    <w:rsid w:val="00213DFB"/>
    <w:rsid w:val="00213FE2"/>
    <w:rsid w:val="0021401C"/>
    <w:rsid w:val="00214027"/>
    <w:rsid w:val="00214684"/>
    <w:rsid w:val="00215D90"/>
    <w:rsid w:val="00215E91"/>
    <w:rsid w:val="002174BD"/>
    <w:rsid w:val="00220A05"/>
    <w:rsid w:val="00220C7D"/>
    <w:rsid w:val="00220CD0"/>
    <w:rsid w:val="00221D33"/>
    <w:rsid w:val="0022262B"/>
    <w:rsid w:val="00222690"/>
    <w:rsid w:val="00222943"/>
    <w:rsid w:val="002234E7"/>
    <w:rsid w:val="002256BA"/>
    <w:rsid w:val="002262EC"/>
    <w:rsid w:val="00226310"/>
    <w:rsid w:val="00226F3A"/>
    <w:rsid w:val="002274A8"/>
    <w:rsid w:val="00227E90"/>
    <w:rsid w:val="00230985"/>
    <w:rsid w:val="002311CA"/>
    <w:rsid w:val="002326EC"/>
    <w:rsid w:val="00232F1D"/>
    <w:rsid w:val="0023393C"/>
    <w:rsid w:val="00235A2D"/>
    <w:rsid w:val="00236E6E"/>
    <w:rsid w:val="00240446"/>
    <w:rsid w:val="002408C2"/>
    <w:rsid w:val="00241A29"/>
    <w:rsid w:val="00242084"/>
    <w:rsid w:val="0024270F"/>
    <w:rsid w:val="00242F29"/>
    <w:rsid w:val="002441A8"/>
    <w:rsid w:val="0024468C"/>
    <w:rsid w:val="0024469D"/>
    <w:rsid w:val="0024491F"/>
    <w:rsid w:val="00245C87"/>
    <w:rsid w:val="002460D4"/>
    <w:rsid w:val="00246419"/>
    <w:rsid w:val="00246421"/>
    <w:rsid w:val="0024646A"/>
    <w:rsid w:val="002469E6"/>
    <w:rsid w:val="00247A74"/>
    <w:rsid w:val="002505AA"/>
    <w:rsid w:val="002505DC"/>
    <w:rsid w:val="00250A43"/>
    <w:rsid w:val="00250A7A"/>
    <w:rsid w:val="002514B6"/>
    <w:rsid w:val="00253149"/>
    <w:rsid w:val="00253235"/>
    <w:rsid w:val="0025383F"/>
    <w:rsid w:val="002542EF"/>
    <w:rsid w:val="00254CC0"/>
    <w:rsid w:val="00255626"/>
    <w:rsid w:val="00255795"/>
    <w:rsid w:val="002559D2"/>
    <w:rsid w:val="00255A25"/>
    <w:rsid w:val="00255F38"/>
    <w:rsid w:val="00257C60"/>
    <w:rsid w:val="00260812"/>
    <w:rsid w:val="002615E9"/>
    <w:rsid w:val="00261682"/>
    <w:rsid w:val="002617C5"/>
    <w:rsid w:val="002620F1"/>
    <w:rsid w:val="00262390"/>
    <w:rsid w:val="00262534"/>
    <w:rsid w:val="00262CF1"/>
    <w:rsid w:val="00262ECC"/>
    <w:rsid w:val="00263C8D"/>
    <w:rsid w:val="00264FE7"/>
    <w:rsid w:val="0026531C"/>
    <w:rsid w:val="00266CB0"/>
    <w:rsid w:val="00266E29"/>
    <w:rsid w:val="00267985"/>
    <w:rsid w:val="00270FAF"/>
    <w:rsid w:val="00271939"/>
    <w:rsid w:val="00271952"/>
    <w:rsid w:val="00272A91"/>
    <w:rsid w:val="002751C2"/>
    <w:rsid w:val="0027536A"/>
    <w:rsid w:val="00276EC0"/>
    <w:rsid w:val="002775DC"/>
    <w:rsid w:val="00281256"/>
    <w:rsid w:val="002814E4"/>
    <w:rsid w:val="00281D35"/>
    <w:rsid w:val="00282CBE"/>
    <w:rsid w:val="002830C4"/>
    <w:rsid w:val="002831FB"/>
    <w:rsid w:val="002835BB"/>
    <w:rsid w:val="002839DC"/>
    <w:rsid w:val="002846F6"/>
    <w:rsid w:val="00284B54"/>
    <w:rsid w:val="002856EB"/>
    <w:rsid w:val="00285CEB"/>
    <w:rsid w:val="00285EE0"/>
    <w:rsid w:val="0028654D"/>
    <w:rsid w:val="002874F3"/>
    <w:rsid w:val="002876A9"/>
    <w:rsid w:val="002877B4"/>
    <w:rsid w:val="002902C2"/>
    <w:rsid w:val="00290447"/>
    <w:rsid w:val="002904E4"/>
    <w:rsid w:val="002906D8"/>
    <w:rsid w:val="00291FC7"/>
    <w:rsid w:val="00293219"/>
    <w:rsid w:val="00293610"/>
    <w:rsid w:val="002945CD"/>
    <w:rsid w:val="00295427"/>
    <w:rsid w:val="0029585D"/>
    <w:rsid w:val="00295AD8"/>
    <w:rsid w:val="002963A3"/>
    <w:rsid w:val="00296C89"/>
    <w:rsid w:val="002A131B"/>
    <w:rsid w:val="002A14B4"/>
    <w:rsid w:val="002A16AD"/>
    <w:rsid w:val="002A1C55"/>
    <w:rsid w:val="002A2BB8"/>
    <w:rsid w:val="002A36CD"/>
    <w:rsid w:val="002A39A4"/>
    <w:rsid w:val="002A427C"/>
    <w:rsid w:val="002A449D"/>
    <w:rsid w:val="002A4D17"/>
    <w:rsid w:val="002A58FC"/>
    <w:rsid w:val="002A5A61"/>
    <w:rsid w:val="002A5F42"/>
    <w:rsid w:val="002A614B"/>
    <w:rsid w:val="002A6433"/>
    <w:rsid w:val="002A6AD1"/>
    <w:rsid w:val="002A6B05"/>
    <w:rsid w:val="002A7A40"/>
    <w:rsid w:val="002B1EF2"/>
    <w:rsid w:val="002B1FC8"/>
    <w:rsid w:val="002B2E86"/>
    <w:rsid w:val="002B3A33"/>
    <w:rsid w:val="002B48D1"/>
    <w:rsid w:val="002B50A9"/>
    <w:rsid w:val="002B5615"/>
    <w:rsid w:val="002B591C"/>
    <w:rsid w:val="002B5DB8"/>
    <w:rsid w:val="002B664B"/>
    <w:rsid w:val="002B67A8"/>
    <w:rsid w:val="002C058D"/>
    <w:rsid w:val="002C0B8C"/>
    <w:rsid w:val="002C26ED"/>
    <w:rsid w:val="002C43C8"/>
    <w:rsid w:val="002C5B4D"/>
    <w:rsid w:val="002C5DEA"/>
    <w:rsid w:val="002C7039"/>
    <w:rsid w:val="002C7363"/>
    <w:rsid w:val="002C7973"/>
    <w:rsid w:val="002C7A2F"/>
    <w:rsid w:val="002D0BC1"/>
    <w:rsid w:val="002D0DE8"/>
    <w:rsid w:val="002D0FB3"/>
    <w:rsid w:val="002D14F3"/>
    <w:rsid w:val="002D17B2"/>
    <w:rsid w:val="002D1BF8"/>
    <w:rsid w:val="002D662D"/>
    <w:rsid w:val="002D685A"/>
    <w:rsid w:val="002D7516"/>
    <w:rsid w:val="002D7BFF"/>
    <w:rsid w:val="002E1333"/>
    <w:rsid w:val="002E1AC8"/>
    <w:rsid w:val="002E2F87"/>
    <w:rsid w:val="002E32D5"/>
    <w:rsid w:val="002E3D2B"/>
    <w:rsid w:val="002E3E8A"/>
    <w:rsid w:val="002E41B8"/>
    <w:rsid w:val="002E4563"/>
    <w:rsid w:val="002E5D13"/>
    <w:rsid w:val="002E703A"/>
    <w:rsid w:val="002E7DEA"/>
    <w:rsid w:val="002F0018"/>
    <w:rsid w:val="002F0943"/>
    <w:rsid w:val="002F20DA"/>
    <w:rsid w:val="002F2D59"/>
    <w:rsid w:val="002F723A"/>
    <w:rsid w:val="002F72F3"/>
    <w:rsid w:val="00300BED"/>
    <w:rsid w:val="0030107B"/>
    <w:rsid w:val="0030131D"/>
    <w:rsid w:val="003015D0"/>
    <w:rsid w:val="003031B8"/>
    <w:rsid w:val="00303610"/>
    <w:rsid w:val="00303E52"/>
    <w:rsid w:val="003042E2"/>
    <w:rsid w:val="00304675"/>
    <w:rsid w:val="003048D8"/>
    <w:rsid w:val="00305BCE"/>
    <w:rsid w:val="00306686"/>
    <w:rsid w:val="00306E2E"/>
    <w:rsid w:val="0030774B"/>
    <w:rsid w:val="003077E5"/>
    <w:rsid w:val="00310DE8"/>
    <w:rsid w:val="0031316D"/>
    <w:rsid w:val="00313C1A"/>
    <w:rsid w:val="00313F1C"/>
    <w:rsid w:val="00314035"/>
    <w:rsid w:val="00316EA5"/>
    <w:rsid w:val="00320487"/>
    <w:rsid w:val="003204D5"/>
    <w:rsid w:val="003218DE"/>
    <w:rsid w:val="00321B1C"/>
    <w:rsid w:val="003244EE"/>
    <w:rsid w:val="00325923"/>
    <w:rsid w:val="00326DCE"/>
    <w:rsid w:val="003274FC"/>
    <w:rsid w:val="003276D3"/>
    <w:rsid w:val="00327A9B"/>
    <w:rsid w:val="003310F0"/>
    <w:rsid w:val="003340D5"/>
    <w:rsid w:val="0033421F"/>
    <w:rsid w:val="00334F84"/>
    <w:rsid w:val="00335614"/>
    <w:rsid w:val="00335A56"/>
    <w:rsid w:val="003364E6"/>
    <w:rsid w:val="00336BD3"/>
    <w:rsid w:val="00336CBD"/>
    <w:rsid w:val="00337D87"/>
    <w:rsid w:val="0034058D"/>
    <w:rsid w:val="00341001"/>
    <w:rsid w:val="00341F6D"/>
    <w:rsid w:val="003423FB"/>
    <w:rsid w:val="00343A9F"/>
    <w:rsid w:val="00345804"/>
    <w:rsid w:val="0034784B"/>
    <w:rsid w:val="00350484"/>
    <w:rsid w:val="00350C50"/>
    <w:rsid w:val="00352079"/>
    <w:rsid w:val="003525BD"/>
    <w:rsid w:val="00353C2B"/>
    <w:rsid w:val="003562E2"/>
    <w:rsid w:val="00356800"/>
    <w:rsid w:val="003571FE"/>
    <w:rsid w:val="0035738C"/>
    <w:rsid w:val="003607D3"/>
    <w:rsid w:val="003643BB"/>
    <w:rsid w:val="0036474C"/>
    <w:rsid w:val="003656C7"/>
    <w:rsid w:val="003656DE"/>
    <w:rsid w:val="00366201"/>
    <w:rsid w:val="0036675D"/>
    <w:rsid w:val="00366B12"/>
    <w:rsid w:val="00366BBA"/>
    <w:rsid w:val="00367265"/>
    <w:rsid w:val="0036747E"/>
    <w:rsid w:val="0037026C"/>
    <w:rsid w:val="003726F2"/>
    <w:rsid w:val="00373DB0"/>
    <w:rsid w:val="003747B0"/>
    <w:rsid w:val="00374985"/>
    <w:rsid w:val="00374AF8"/>
    <w:rsid w:val="00375F06"/>
    <w:rsid w:val="00376D06"/>
    <w:rsid w:val="00376EF4"/>
    <w:rsid w:val="00377042"/>
    <w:rsid w:val="00377081"/>
    <w:rsid w:val="00377217"/>
    <w:rsid w:val="00377AD8"/>
    <w:rsid w:val="00377BF4"/>
    <w:rsid w:val="00377C0E"/>
    <w:rsid w:val="003801B4"/>
    <w:rsid w:val="0038089B"/>
    <w:rsid w:val="0038098D"/>
    <w:rsid w:val="00380B7E"/>
    <w:rsid w:val="00380C2B"/>
    <w:rsid w:val="00380ED9"/>
    <w:rsid w:val="00380EE5"/>
    <w:rsid w:val="00381252"/>
    <w:rsid w:val="003816B6"/>
    <w:rsid w:val="003819E3"/>
    <w:rsid w:val="003839A1"/>
    <w:rsid w:val="00384EE5"/>
    <w:rsid w:val="0038527D"/>
    <w:rsid w:val="00386825"/>
    <w:rsid w:val="003869B0"/>
    <w:rsid w:val="003869C4"/>
    <w:rsid w:val="00386A5A"/>
    <w:rsid w:val="003876F8"/>
    <w:rsid w:val="00387CE0"/>
    <w:rsid w:val="00387FAA"/>
    <w:rsid w:val="003900F2"/>
    <w:rsid w:val="00390313"/>
    <w:rsid w:val="00390758"/>
    <w:rsid w:val="00391E98"/>
    <w:rsid w:val="00392856"/>
    <w:rsid w:val="00394619"/>
    <w:rsid w:val="00394841"/>
    <w:rsid w:val="00394BE0"/>
    <w:rsid w:val="00395574"/>
    <w:rsid w:val="00395D2E"/>
    <w:rsid w:val="00396AE9"/>
    <w:rsid w:val="00396B2D"/>
    <w:rsid w:val="00396BCC"/>
    <w:rsid w:val="003A0CFB"/>
    <w:rsid w:val="003A23E0"/>
    <w:rsid w:val="003A3743"/>
    <w:rsid w:val="003A416D"/>
    <w:rsid w:val="003A539A"/>
    <w:rsid w:val="003A54A4"/>
    <w:rsid w:val="003A5633"/>
    <w:rsid w:val="003A5F6B"/>
    <w:rsid w:val="003A6FFC"/>
    <w:rsid w:val="003A744C"/>
    <w:rsid w:val="003A784D"/>
    <w:rsid w:val="003A79C5"/>
    <w:rsid w:val="003B0021"/>
    <w:rsid w:val="003B05A2"/>
    <w:rsid w:val="003B0C35"/>
    <w:rsid w:val="003B0C49"/>
    <w:rsid w:val="003B1B77"/>
    <w:rsid w:val="003B1B79"/>
    <w:rsid w:val="003B2810"/>
    <w:rsid w:val="003B2E0A"/>
    <w:rsid w:val="003B312D"/>
    <w:rsid w:val="003B3B40"/>
    <w:rsid w:val="003B3FB7"/>
    <w:rsid w:val="003B405E"/>
    <w:rsid w:val="003B47BC"/>
    <w:rsid w:val="003B4BF1"/>
    <w:rsid w:val="003B4DE2"/>
    <w:rsid w:val="003B5021"/>
    <w:rsid w:val="003B67EA"/>
    <w:rsid w:val="003B76BD"/>
    <w:rsid w:val="003B7A48"/>
    <w:rsid w:val="003B7BB4"/>
    <w:rsid w:val="003C181E"/>
    <w:rsid w:val="003C18C4"/>
    <w:rsid w:val="003C2FAC"/>
    <w:rsid w:val="003C35C2"/>
    <w:rsid w:val="003C3A77"/>
    <w:rsid w:val="003C421D"/>
    <w:rsid w:val="003C59A5"/>
    <w:rsid w:val="003C609F"/>
    <w:rsid w:val="003C7920"/>
    <w:rsid w:val="003D082F"/>
    <w:rsid w:val="003D0938"/>
    <w:rsid w:val="003D17FD"/>
    <w:rsid w:val="003D1E68"/>
    <w:rsid w:val="003D1F7A"/>
    <w:rsid w:val="003D248D"/>
    <w:rsid w:val="003D2D15"/>
    <w:rsid w:val="003D2F6E"/>
    <w:rsid w:val="003D38E5"/>
    <w:rsid w:val="003D4C0C"/>
    <w:rsid w:val="003D7D53"/>
    <w:rsid w:val="003E0845"/>
    <w:rsid w:val="003E0FC4"/>
    <w:rsid w:val="003E118A"/>
    <w:rsid w:val="003E1F0F"/>
    <w:rsid w:val="003E2249"/>
    <w:rsid w:val="003E2ED5"/>
    <w:rsid w:val="003E4629"/>
    <w:rsid w:val="003E5049"/>
    <w:rsid w:val="003E51A2"/>
    <w:rsid w:val="003E526C"/>
    <w:rsid w:val="003E544A"/>
    <w:rsid w:val="003E58D7"/>
    <w:rsid w:val="003E59D5"/>
    <w:rsid w:val="003E6BA1"/>
    <w:rsid w:val="003E727B"/>
    <w:rsid w:val="003E79E8"/>
    <w:rsid w:val="003F0045"/>
    <w:rsid w:val="003F008F"/>
    <w:rsid w:val="003F0722"/>
    <w:rsid w:val="003F0865"/>
    <w:rsid w:val="003F2E30"/>
    <w:rsid w:val="003F2EBA"/>
    <w:rsid w:val="003F31E1"/>
    <w:rsid w:val="003F454A"/>
    <w:rsid w:val="003F5734"/>
    <w:rsid w:val="003F6B74"/>
    <w:rsid w:val="003F7126"/>
    <w:rsid w:val="003F726E"/>
    <w:rsid w:val="003F7D86"/>
    <w:rsid w:val="00400742"/>
    <w:rsid w:val="00400D90"/>
    <w:rsid w:val="00400E8F"/>
    <w:rsid w:val="00400E98"/>
    <w:rsid w:val="00401DDE"/>
    <w:rsid w:val="004046C8"/>
    <w:rsid w:val="00404DDA"/>
    <w:rsid w:val="00405D2C"/>
    <w:rsid w:val="00410E31"/>
    <w:rsid w:val="00411240"/>
    <w:rsid w:val="0041184C"/>
    <w:rsid w:val="00411EF1"/>
    <w:rsid w:val="00412B66"/>
    <w:rsid w:val="004131AD"/>
    <w:rsid w:val="004150C1"/>
    <w:rsid w:val="00415236"/>
    <w:rsid w:val="004154B9"/>
    <w:rsid w:val="00416109"/>
    <w:rsid w:val="00416B87"/>
    <w:rsid w:val="004208BF"/>
    <w:rsid w:val="00420B46"/>
    <w:rsid w:val="00420CE0"/>
    <w:rsid w:val="004218BB"/>
    <w:rsid w:val="00422381"/>
    <w:rsid w:val="00422B9E"/>
    <w:rsid w:val="0042346C"/>
    <w:rsid w:val="0042585C"/>
    <w:rsid w:val="00425C1F"/>
    <w:rsid w:val="004264AE"/>
    <w:rsid w:val="00427377"/>
    <w:rsid w:val="0042768B"/>
    <w:rsid w:val="0042783F"/>
    <w:rsid w:val="00427E06"/>
    <w:rsid w:val="004304F4"/>
    <w:rsid w:val="00430D7B"/>
    <w:rsid w:val="00431CE3"/>
    <w:rsid w:val="004321FC"/>
    <w:rsid w:val="004337DB"/>
    <w:rsid w:val="004342EF"/>
    <w:rsid w:val="00434568"/>
    <w:rsid w:val="004348CE"/>
    <w:rsid w:val="00434D79"/>
    <w:rsid w:val="0043524F"/>
    <w:rsid w:val="00435ACE"/>
    <w:rsid w:val="00437064"/>
    <w:rsid w:val="00437662"/>
    <w:rsid w:val="00440093"/>
    <w:rsid w:val="00440738"/>
    <w:rsid w:val="004432CB"/>
    <w:rsid w:val="00443432"/>
    <w:rsid w:val="00446B98"/>
    <w:rsid w:val="0045003B"/>
    <w:rsid w:val="00450460"/>
    <w:rsid w:val="00450485"/>
    <w:rsid w:val="00450651"/>
    <w:rsid w:val="0045091E"/>
    <w:rsid w:val="00454600"/>
    <w:rsid w:val="00454A86"/>
    <w:rsid w:val="00454C28"/>
    <w:rsid w:val="00456E51"/>
    <w:rsid w:val="004579E0"/>
    <w:rsid w:val="00457ED2"/>
    <w:rsid w:val="00461436"/>
    <w:rsid w:val="00461776"/>
    <w:rsid w:val="004623E0"/>
    <w:rsid w:val="0046243C"/>
    <w:rsid w:val="00462B21"/>
    <w:rsid w:val="00462C8D"/>
    <w:rsid w:val="004632A1"/>
    <w:rsid w:val="00463541"/>
    <w:rsid w:val="00464191"/>
    <w:rsid w:val="00464430"/>
    <w:rsid w:val="00464632"/>
    <w:rsid w:val="00464BD8"/>
    <w:rsid w:val="00465209"/>
    <w:rsid w:val="00465336"/>
    <w:rsid w:val="0046590C"/>
    <w:rsid w:val="00465FBC"/>
    <w:rsid w:val="004667E0"/>
    <w:rsid w:val="0046726D"/>
    <w:rsid w:val="004673E0"/>
    <w:rsid w:val="0047069A"/>
    <w:rsid w:val="00470FF9"/>
    <w:rsid w:val="00472033"/>
    <w:rsid w:val="00473BBB"/>
    <w:rsid w:val="0047431E"/>
    <w:rsid w:val="004749BE"/>
    <w:rsid w:val="00474E5D"/>
    <w:rsid w:val="00476830"/>
    <w:rsid w:val="00477423"/>
    <w:rsid w:val="00477617"/>
    <w:rsid w:val="0047770E"/>
    <w:rsid w:val="004778D6"/>
    <w:rsid w:val="00480969"/>
    <w:rsid w:val="00480D17"/>
    <w:rsid w:val="0048161D"/>
    <w:rsid w:val="004817F0"/>
    <w:rsid w:val="0048180F"/>
    <w:rsid w:val="004819BE"/>
    <w:rsid w:val="00482145"/>
    <w:rsid w:val="004829C9"/>
    <w:rsid w:val="00482BBD"/>
    <w:rsid w:val="004842D3"/>
    <w:rsid w:val="0048473C"/>
    <w:rsid w:val="00484A4E"/>
    <w:rsid w:val="00490BD7"/>
    <w:rsid w:val="00491830"/>
    <w:rsid w:val="004918B7"/>
    <w:rsid w:val="00493D1B"/>
    <w:rsid w:val="00494022"/>
    <w:rsid w:val="00494043"/>
    <w:rsid w:val="00494416"/>
    <w:rsid w:val="00495B58"/>
    <w:rsid w:val="00495C88"/>
    <w:rsid w:val="00495D1E"/>
    <w:rsid w:val="004965DA"/>
    <w:rsid w:val="004A1513"/>
    <w:rsid w:val="004A1A51"/>
    <w:rsid w:val="004A23F0"/>
    <w:rsid w:val="004A2F2E"/>
    <w:rsid w:val="004A37B2"/>
    <w:rsid w:val="004A3B86"/>
    <w:rsid w:val="004A3C69"/>
    <w:rsid w:val="004A411D"/>
    <w:rsid w:val="004A4F19"/>
    <w:rsid w:val="004A64F9"/>
    <w:rsid w:val="004A67CF"/>
    <w:rsid w:val="004A680A"/>
    <w:rsid w:val="004A750C"/>
    <w:rsid w:val="004A7974"/>
    <w:rsid w:val="004B0497"/>
    <w:rsid w:val="004B0A7E"/>
    <w:rsid w:val="004B1555"/>
    <w:rsid w:val="004B2972"/>
    <w:rsid w:val="004B2A35"/>
    <w:rsid w:val="004B2ED0"/>
    <w:rsid w:val="004B328E"/>
    <w:rsid w:val="004B3711"/>
    <w:rsid w:val="004B390A"/>
    <w:rsid w:val="004B5C0E"/>
    <w:rsid w:val="004B632A"/>
    <w:rsid w:val="004B71AB"/>
    <w:rsid w:val="004B72E6"/>
    <w:rsid w:val="004B733D"/>
    <w:rsid w:val="004C0B0D"/>
    <w:rsid w:val="004C2114"/>
    <w:rsid w:val="004C2B8B"/>
    <w:rsid w:val="004C3E1A"/>
    <w:rsid w:val="004C50BF"/>
    <w:rsid w:val="004C64E6"/>
    <w:rsid w:val="004C7797"/>
    <w:rsid w:val="004C7C3C"/>
    <w:rsid w:val="004D056A"/>
    <w:rsid w:val="004D0D1E"/>
    <w:rsid w:val="004D2476"/>
    <w:rsid w:val="004D34BF"/>
    <w:rsid w:val="004D4686"/>
    <w:rsid w:val="004D4BE6"/>
    <w:rsid w:val="004D526F"/>
    <w:rsid w:val="004D5D58"/>
    <w:rsid w:val="004D6FF7"/>
    <w:rsid w:val="004D70D7"/>
    <w:rsid w:val="004E0A13"/>
    <w:rsid w:val="004E0D1B"/>
    <w:rsid w:val="004E0F97"/>
    <w:rsid w:val="004E1F31"/>
    <w:rsid w:val="004E2D04"/>
    <w:rsid w:val="004E2D7F"/>
    <w:rsid w:val="004E2FF4"/>
    <w:rsid w:val="004E4522"/>
    <w:rsid w:val="004E47ED"/>
    <w:rsid w:val="004E4B00"/>
    <w:rsid w:val="004F01B6"/>
    <w:rsid w:val="004F0D09"/>
    <w:rsid w:val="004F1096"/>
    <w:rsid w:val="004F1675"/>
    <w:rsid w:val="004F192F"/>
    <w:rsid w:val="004F30EE"/>
    <w:rsid w:val="004F5021"/>
    <w:rsid w:val="004F5EAF"/>
    <w:rsid w:val="004F7FD7"/>
    <w:rsid w:val="00500D37"/>
    <w:rsid w:val="00502816"/>
    <w:rsid w:val="005032ED"/>
    <w:rsid w:val="00503707"/>
    <w:rsid w:val="00504955"/>
    <w:rsid w:val="005057C8"/>
    <w:rsid w:val="00505AF0"/>
    <w:rsid w:val="00507B85"/>
    <w:rsid w:val="00510AE1"/>
    <w:rsid w:val="00511D4A"/>
    <w:rsid w:val="00512015"/>
    <w:rsid w:val="0051273C"/>
    <w:rsid w:val="0051331A"/>
    <w:rsid w:val="005138BD"/>
    <w:rsid w:val="00513BE8"/>
    <w:rsid w:val="005152AA"/>
    <w:rsid w:val="005158D7"/>
    <w:rsid w:val="005163D8"/>
    <w:rsid w:val="00516ED8"/>
    <w:rsid w:val="00516EFE"/>
    <w:rsid w:val="00516F0B"/>
    <w:rsid w:val="00517783"/>
    <w:rsid w:val="00521135"/>
    <w:rsid w:val="005225FD"/>
    <w:rsid w:val="00522832"/>
    <w:rsid w:val="005236DF"/>
    <w:rsid w:val="00523E56"/>
    <w:rsid w:val="005266F0"/>
    <w:rsid w:val="00526DBB"/>
    <w:rsid w:val="00526E20"/>
    <w:rsid w:val="00526E42"/>
    <w:rsid w:val="005273FC"/>
    <w:rsid w:val="00527A59"/>
    <w:rsid w:val="00532C59"/>
    <w:rsid w:val="00532C68"/>
    <w:rsid w:val="00534165"/>
    <w:rsid w:val="00536497"/>
    <w:rsid w:val="00537077"/>
    <w:rsid w:val="0053712A"/>
    <w:rsid w:val="005403DC"/>
    <w:rsid w:val="005415F4"/>
    <w:rsid w:val="005415FC"/>
    <w:rsid w:val="00541A94"/>
    <w:rsid w:val="005423D4"/>
    <w:rsid w:val="005439FC"/>
    <w:rsid w:val="005446D9"/>
    <w:rsid w:val="00544753"/>
    <w:rsid w:val="00544EFB"/>
    <w:rsid w:val="005452FC"/>
    <w:rsid w:val="005460C2"/>
    <w:rsid w:val="00546107"/>
    <w:rsid w:val="0054715D"/>
    <w:rsid w:val="00547808"/>
    <w:rsid w:val="00547853"/>
    <w:rsid w:val="00547F62"/>
    <w:rsid w:val="00551B19"/>
    <w:rsid w:val="00551D35"/>
    <w:rsid w:val="005521BF"/>
    <w:rsid w:val="0055276C"/>
    <w:rsid w:val="00554F8B"/>
    <w:rsid w:val="00555049"/>
    <w:rsid w:val="00555319"/>
    <w:rsid w:val="0055727C"/>
    <w:rsid w:val="005578D7"/>
    <w:rsid w:val="00557C9F"/>
    <w:rsid w:val="00557F08"/>
    <w:rsid w:val="00560327"/>
    <w:rsid w:val="005618AB"/>
    <w:rsid w:val="00561B73"/>
    <w:rsid w:val="00561C39"/>
    <w:rsid w:val="00562ACE"/>
    <w:rsid w:val="00562D5C"/>
    <w:rsid w:val="00565789"/>
    <w:rsid w:val="00565E8E"/>
    <w:rsid w:val="00565F65"/>
    <w:rsid w:val="00566DFC"/>
    <w:rsid w:val="005678FD"/>
    <w:rsid w:val="00567A10"/>
    <w:rsid w:val="00567D6C"/>
    <w:rsid w:val="005701B6"/>
    <w:rsid w:val="005704D5"/>
    <w:rsid w:val="00571348"/>
    <w:rsid w:val="0057172A"/>
    <w:rsid w:val="0057319C"/>
    <w:rsid w:val="005754A0"/>
    <w:rsid w:val="00575709"/>
    <w:rsid w:val="00575E81"/>
    <w:rsid w:val="00576205"/>
    <w:rsid w:val="00576A93"/>
    <w:rsid w:val="005775B6"/>
    <w:rsid w:val="00577D40"/>
    <w:rsid w:val="005809D0"/>
    <w:rsid w:val="005819D0"/>
    <w:rsid w:val="00581D94"/>
    <w:rsid w:val="00583D1F"/>
    <w:rsid w:val="00583D5B"/>
    <w:rsid w:val="00584F0E"/>
    <w:rsid w:val="00585B9E"/>
    <w:rsid w:val="00586068"/>
    <w:rsid w:val="00586B6E"/>
    <w:rsid w:val="00586E19"/>
    <w:rsid w:val="00587030"/>
    <w:rsid w:val="005870AA"/>
    <w:rsid w:val="005879B5"/>
    <w:rsid w:val="005919A4"/>
    <w:rsid w:val="00592DF3"/>
    <w:rsid w:val="00593AD4"/>
    <w:rsid w:val="00594808"/>
    <w:rsid w:val="005954E9"/>
    <w:rsid w:val="00595DA2"/>
    <w:rsid w:val="00596EFD"/>
    <w:rsid w:val="005A0B55"/>
    <w:rsid w:val="005A0D52"/>
    <w:rsid w:val="005A1072"/>
    <w:rsid w:val="005A1C78"/>
    <w:rsid w:val="005A2146"/>
    <w:rsid w:val="005A369C"/>
    <w:rsid w:val="005A36E4"/>
    <w:rsid w:val="005A36FF"/>
    <w:rsid w:val="005A3BFA"/>
    <w:rsid w:val="005A45FD"/>
    <w:rsid w:val="005A49BE"/>
    <w:rsid w:val="005A537F"/>
    <w:rsid w:val="005A5566"/>
    <w:rsid w:val="005A60FC"/>
    <w:rsid w:val="005A6368"/>
    <w:rsid w:val="005B0555"/>
    <w:rsid w:val="005B0DFF"/>
    <w:rsid w:val="005B1E0F"/>
    <w:rsid w:val="005B4ADE"/>
    <w:rsid w:val="005B57C4"/>
    <w:rsid w:val="005B60B5"/>
    <w:rsid w:val="005B6C48"/>
    <w:rsid w:val="005B74AC"/>
    <w:rsid w:val="005B775B"/>
    <w:rsid w:val="005C0678"/>
    <w:rsid w:val="005C078B"/>
    <w:rsid w:val="005C0A3C"/>
    <w:rsid w:val="005C0B9B"/>
    <w:rsid w:val="005C0C2A"/>
    <w:rsid w:val="005C132C"/>
    <w:rsid w:val="005C163E"/>
    <w:rsid w:val="005C326D"/>
    <w:rsid w:val="005C3EBD"/>
    <w:rsid w:val="005C5015"/>
    <w:rsid w:val="005C5559"/>
    <w:rsid w:val="005C605D"/>
    <w:rsid w:val="005C68D7"/>
    <w:rsid w:val="005D0420"/>
    <w:rsid w:val="005D07F0"/>
    <w:rsid w:val="005D140B"/>
    <w:rsid w:val="005D19F5"/>
    <w:rsid w:val="005D1BCF"/>
    <w:rsid w:val="005D2244"/>
    <w:rsid w:val="005D26BC"/>
    <w:rsid w:val="005D31EC"/>
    <w:rsid w:val="005D38A6"/>
    <w:rsid w:val="005D3C48"/>
    <w:rsid w:val="005D3F15"/>
    <w:rsid w:val="005D4408"/>
    <w:rsid w:val="005D52CC"/>
    <w:rsid w:val="005E054F"/>
    <w:rsid w:val="005E0BEF"/>
    <w:rsid w:val="005E130E"/>
    <w:rsid w:val="005E22CB"/>
    <w:rsid w:val="005E43AB"/>
    <w:rsid w:val="005E44AA"/>
    <w:rsid w:val="005E65D0"/>
    <w:rsid w:val="005E6DBA"/>
    <w:rsid w:val="005E76B2"/>
    <w:rsid w:val="005E7708"/>
    <w:rsid w:val="005E7CA0"/>
    <w:rsid w:val="005F0053"/>
    <w:rsid w:val="005F06B2"/>
    <w:rsid w:val="005F0AB5"/>
    <w:rsid w:val="005F15E1"/>
    <w:rsid w:val="005F192D"/>
    <w:rsid w:val="005F1F0D"/>
    <w:rsid w:val="005F4A97"/>
    <w:rsid w:val="005F5326"/>
    <w:rsid w:val="005F5EC9"/>
    <w:rsid w:val="005F66B9"/>
    <w:rsid w:val="005F6B12"/>
    <w:rsid w:val="006023A4"/>
    <w:rsid w:val="00602653"/>
    <w:rsid w:val="00603B32"/>
    <w:rsid w:val="00605641"/>
    <w:rsid w:val="006056F0"/>
    <w:rsid w:val="00606738"/>
    <w:rsid w:val="006068CF"/>
    <w:rsid w:val="00606D75"/>
    <w:rsid w:val="006071CB"/>
    <w:rsid w:val="00607B96"/>
    <w:rsid w:val="00610F08"/>
    <w:rsid w:val="00612CE8"/>
    <w:rsid w:val="006135ED"/>
    <w:rsid w:val="006136C9"/>
    <w:rsid w:val="00613FA8"/>
    <w:rsid w:val="006147B7"/>
    <w:rsid w:val="00614D9D"/>
    <w:rsid w:val="0061514C"/>
    <w:rsid w:val="0061578C"/>
    <w:rsid w:val="00615C69"/>
    <w:rsid w:val="006175FD"/>
    <w:rsid w:val="006209A1"/>
    <w:rsid w:val="006215EB"/>
    <w:rsid w:val="00621AD8"/>
    <w:rsid w:val="00621D37"/>
    <w:rsid w:val="00622E76"/>
    <w:rsid w:val="00623D23"/>
    <w:rsid w:val="00624710"/>
    <w:rsid w:val="00624EEC"/>
    <w:rsid w:val="00624F64"/>
    <w:rsid w:val="006250BE"/>
    <w:rsid w:val="006256FA"/>
    <w:rsid w:val="006262BE"/>
    <w:rsid w:val="0062653A"/>
    <w:rsid w:val="00626953"/>
    <w:rsid w:val="006269EE"/>
    <w:rsid w:val="006279F2"/>
    <w:rsid w:val="00627B52"/>
    <w:rsid w:val="00631A07"/>
    <w:rsid w:val="00632472"/>
    <w:rsid w:val="006330F8"/>
    <w:rsid w:val="006345C6"/>
    <w:rsid w:val="00634658"/>
    <w:rsid w:val="00634B7F"/>
    <w:rsid w:val="00634E40"/>
    <w:rsid w:val="0063549F"/>
    <w:rsid w:val="006356F2"/>
    <w:rsid w:val="0063667F"/>
    <w:rsid w:val="00637385"/>
    <w:rsid w:val="00637BFD"/>
    <w:rsid w:val="00640CC1"/>
    <w:rsid w:val="006412A3"/>
    <w:rsid w:val="00641BC4"/>
    <w:rsid w:val="00642EDC"/>
    <w:rsid w:val="00643AA1"/>
    <w:rsid w:val="00643D26"/>
    <w:rsid w:val="006445EC"/>
    <w:rsid w:val="006449B5"/>
    <w:rsid w:val="0064512A"/>
    <w:rsid w:val="0064644C"/>
    <w:rsid w:val="00646AC8"/>
    <w:rsid w:val="0064785B"/>
    <w:rsid w:val="00647D80"/>
    <w:rsid w:val="0065141B"/>
    <w:rsid w:val="0065291F"/>
    <w:rsid w:val="00653501"/>
    <w:rsid w:val="0065486C"/>
    <w:rsid w:val="00654DC9"/>
    <w:rsid w:val="00655260"/>
    <w:rsid w:val="006564A3"/>
    <w:rsid w:val="00656F54"/>
    <w:rsid w:val="00661EE2"/>
    <w:rsid w:val="00662001"/>
    <w:rsid w:val="00662102"/>
    <w:rsid w:val="006624E4"/>
    <w:rsid w:val="00662511"/>
    <w:rsid w:val="00664746"/>
    <w:rsid w:val="006648FF"/>
    <w:rsid w:val="00665149"/>
    <w:rsid w:val="00665486"/>
    <w:rsid w:val="00665612"/>
    <w:rsid w:val="00666447"/>
    <w:rsid w:val="00666B53"/>
    <w:rsid w:val="00666FD0"/>
    <w:rsid w:val="006670D5"/>
    <w:rsid w:val="00667226"/>
    <w:rsid w:val="00670F7B"/>
    <w:rsid w:val="00671259"/>
    <w:rsid w:val="00672F80"/>
    <w:rsid w:val="0067337E"/>
    <w:rsid w:val="006740B3"/>
    <w:rsid w:val="00676F99"/>
    <w:rsid w:val="00680541"/>
    <w:rsid w:val="0068124B"/>
    <w:rsid w:val="00681835"/>
    <w:rsid w:val="00682496"/>
    <w:rsid w:val="006830FB"/>
    <w:rsid w:val="0068386A"/>
    <w:rsid w:val="00684188"/>
    <w:rsid w:val="00684664"/>
    <w:rsid w:val="00684D74"/>
    <w:rsid w:val="006851C0"/>
    <w:rsid w:val="00687994"/>
    <w:rsid w:val="00687BFC"/>
    <w:rsid w:val="00687DB1"/>
    <w:rsid w:val="00693517"/>
    <w:rsid w:val="006945CD"/>
    <w:rsid w:val="006949FA"/>
    <w:rsid w:val="006952EB"/>
    <w:rsid w:val="00695872"/>
    <w:rsid w:val="00695DB6"/>
    <w:rsid w:val="006963F2"/>
    <w:rsid w:val="006973EF"/>
    <w:rsid w:val="00697B60"/>
    <w:rsid w:val="00697BAA"/>
    <w:rsid w:val="00697DC0"/>
    <w:rsid w:val="00697EE8"/>
    <w:rsid w:val="006A188E"/>
    <w:rsid w:val="006A2511"/>
    <w:rsid w:val="006A2CA8"/>
    <w:rsid w:val="006A4ED8"/>
    <w:rsid w:val="006A54BD"/>
    <w:rsid w:val="006A55B1"/>
    <w:rsid w:val="006A58BE"/>
    <w:rsid w:val="006A65AE"/>
    <w:rsid w:val="006B1111"/>
    <w:rsid w:val="006B12C8"/>
    <w:rsid w:val="006B135B"/>
    <w:rsid w:val="006B1360"/>
    <w:rsid w:val="006B2E59"/>
    <w:rsid w:val="006B34CB"/>
    <w:rsid w:val="006B407D"/>
    <w:rsid w:val="006B4564"/>
    <w:rsid w:val="006B4A99"/>
    <w:rsid w:val="006B5010"/>
    <w:rsid w:val="006B5095"/>
    <w:rsid w:val="006B6F3A"/>
    <w:rsid w:val="006B7C9B"/>
    <w:rsid w:val="006C016D"/>
    <w:rsid w:val="006C13CA"/>
    <w:rsid w:val="006C1F05"/>
    <w:rsid w:val="006C2584"/>
    <w:rsid w:val="006C2595"/>
    <w:rsid w:val="006C27EF"/>
    <w:rsid w:val="006C3288"/>
    <w:rsid w:val="006C34F4"/>
    <w:rsid w:val="006C3D03"/>
    <w:rsid w:val="006C3DE3"/>
    <w:rsid w:val="006C496D"/>
    <w:rsid w:val="006C5437"/>
    <w:rsid w:val="006C55E2"/>
    <w:rsid w:val="006D0BEF"/>
    <w:rsid w:val="006D1D7D"/>
    <w:rsid w:val="006D44BD"/>
    <w:rsid w:val="006D511E"/>
    <w:rsid w:val="006D53BA"/>
    <w:rsid w:val="006D6594"/>
    <w:rsid w:val="006D727F"/>
    <w:rsid w:val="006D7624"/>
    <w:rsid w:val="006E165E"/>
    <w:rsid w:val="006E3B32"/>
    <w:rsid w:val="006E42BE"/>
    <w:rsid w:val="006E4430"/>
    <w:rsid w:val="006E4ECB"/>
    <w:rsid w:val="006E5259"/>
    <w:rsid w:val="006E6254"/>
    <w:rsid w:val="006E62B2"/>
    <w:rsid w:val="006E68D3"/>
    <w:rsid w:val="006E727A"/>
    <w:rsid w:val="006E74A0"/>
    <w:rsid w:val="006F0DD2"/>
    <w:rsid w:val="006F0F2E"/>
    <w:rsid w:val="006F14DD"/>
    <w:rsid w:val="006F1839"/>
    <w:rsid w:val="006F1FD0"/>
    <w:rsid w:val="006F1FF5"/>
    <w:rsid w:val="006F2324"/>
    <w:rsid w:val="006F233A"/>
    <w:rsid w:val="006F28B8"/>
    <w:rsid w:val="006F36CF"/>
    <w:rsid w:val="006F4F95"/>
    <w:rsid w:val="006F52A7"/>
    <w:rsid w:val="006F691D"/>
    <w:rsid w:val="006F6D8F"/>
    <w:rsid w:val="006F7606"/>
    <w:rsid w:val="006F7968"/>
    <w:rsid w:val="006F7FCB"/>
    <w:rsid w:val="00700AF0"/>
    <w:rsid w:val="00701554"/>
    <w:rsid w:val="0070240B"/>
    <w:rsid w:val="00702BFA"/>
    <w:rsid w:val="00703074"/>
    <w:rsid w:val="007043AB"/>
    <w:rsid w:val="00704790"/>
    <w:rsid w:val="00704B35"/>
    <w:rsid w:val="007056AC"/>
    <w:rsid w:val="00705A8F"/>
    <w:rsid w:val="00706F5D"/>
    <w:rsid w:val="00707179"/>
    <w:rsid w:val="007100DF"/>
    <w:rsid w:val="0071037D"/>
    <w:rsid w:val="007104EC"/>
    <w:rsid w:val="00710547"/>
    <w:rsid w:val="007111AB"/>
    <w:rsid w:val="0071152B"/>
    <w:rsid w:val="00711A3B"/>
    <w:rsid w:val="00711A96"/>
    <w:rsid w:val="00712B37"/>
    <w:rsid w:val="00712C03"/>
    <w:rsid w:val="00713E6A"/>
    <w:rsid w:val="00714952"/>
    <w:rsid w:val="00714FE4"/>
    <w:rsid w:val="007158EC"/>
    <w:rsid w:val="00715D3F"/>
    <w:rsid w:val="007175C3"/>
    <w:rsid w:val="0072014C"/>
    <w:rsid w:val="00720850"/>
    <w:rsid w:val="007220AA"/>
    <w:rsid w:val="00722117"/>
    <w:rsid w:val="00722767"/>
    <w:rsid w:val="007238BD"/>
    <w:rsid w:val="00724404"/>
    <w:rsid w:val="0072517D"/>
    <w:rsid w:val="00725521"/>
    <w:rsid w:val="007265FF"/>
    <w:rsid w:val="00727745"/>
    <w:rsid w:val="007309F6"/>
    <w:rsid w:val="00731055"/>
    <w:rsid w:val="00731060"/>
    <w:rsid w:val="00731471"/>
    <w:rsid w:val="00732B4A"/>
    <w:rsid w:val="00732FA2"/>
    <w:rsid w:val="00733DE1"/>
    <w:rsid w:val="0073417D"/>
    <w:rsid w:val="00734BD5"/>
    <w:rsid w:val="00735578"/>
    <w:rsid w:val="007359FC"/>
    <w:rsid w:val="00736085"/>
    <w:rsid w:val="0073619F"/>
    <w:rsid w:val="0073628B"/>
    <w:rsid w:val="00736829"/>
    <w:rsid w:val="00736EB3"/>
    <w:rsid w:val="00737B41"/>
    <w:rsid w:val="00737FB8"/>
    <w:rsid w:val="0074156A"/>
    <w:rsid w:val="007436F7"/>
    <w:rsid w:val="007447E6"/>
    <w:rsid w:val="007448C7"/>
    <w:rsid w:val="00744B11"/>
    <w:rsid w:val="0074504D"/>
    <w:rsid w:val="00745BC7"/>
    <w:rsid w:val="00745E1A"/>
    <w:rsid w:val="007465BD"/>
    <w:rsid w:val="007511D9"/>
    <w:rsid w:val="0075151D"/>
    <w:rsid w:val="00751694"/>
    <w:rsid w:val="007517AC"/>
    <w:rsid w:val="007517B2"/>
    <w:rsid w:val="00751E8C"/>
    <w:rsid w:val="00752633"/>
    <w:rsid w:val="007526B4"/>
    <w:rsid w:val="00752D44"/>
    <w:rsid w:val="00753921"/>
    <w:rsid w:val="007544BC"/>
    <w:rsid w:val="00755BDE"/>
    <w:rsid w:val="00756C21"/>
    <w:rsid w:val="00756C33"/>
    <w:rsid w:val="00757BFD"/>
    <w:rsid w:val="00757D78"/>
    <w:rsid w:val="007612D5"/>
    <w:rsid w:val="00762998"/>
    <w:rsid w:val="00763526"/>
    <w:rsid w:val="00764667"/>
    <w:rsid w:val="0076467F"/>
    <w:rsid w:val="007646BB"/>
    <w:rsid w:val="00764E4B"/>
    <w:rsid w:val="007651F9"/>
    <w:rsid w:val="00765C58"/>
    <w:rsid w:val="00765D74"/>
    <w:rsid w:val="007677CA"/>
    <w:rsid w:val="00770075"/>
    <w:rsid w:val="007703F0"/>
    <w:rsid w:val="007719A6"/>
    <w:rsid w:val="00771FE8"/>
    <w:rsid w:val="00772773"/>
    <w:rsid w:val="00772B26"/>
    <w:rsid w:val="00774080"/>
    <w:rsid w:val="0077545E"/>
    <w:rsid w:val="007769BA"/>
    <w:rsid w:val="00776C9A"/>
    <w:rsid w:val="00776D52"/>
    <w:rsid w:val="00777403"/>
    <w:rsid w:val="00780154"/>
    <w:rsid w:val="00780EB9"/>
    <w:rsid w:val="007814A7"/>
    <w:rsid w:val="00781689"/>
    <w:rsid w:val="00781A6E"/>
    <w:rsid w:val="0078503E"/>
    <w:rsid w:val="00785968"/>
    <w:rsid w:val="00786448"/>
    <w:rsid w:val="00787225"/>
    <w:rsid w:val="00787F67"/>
    <w:rsid w:val="00791540"/>
    <w:rsid w:val="00792A90"/>
    <w:rsid w:val="00793BFA"/>
    <w:rsid w:val="007956ED"/>
    <w:rsid w:val="0079671F"/>
    <w:rsid w:val="00796C87"/>
    <w:rsid w:val="00796D7F"/>
    <w:rsid w:val="00796F55"/>
    <w:rsid w:val="007971C1"/>
    <w:rsid w:val="00797926"/>
    <w:rsid w:val="007A0D49"/>
    <w:rsid w:val="007A142D"/>
    <w:rsid w:val="007A2587"/>
    <w:rsid w:val="007A3360"/>
    <w:rsid w:val="007A393B"/>
    <w:rsid w:val="007A4992"/>
    <w:rsid w:val="007A505F"/>
    <w:rsid w:val="007A661C"/>
    <w:rsid w:val="007A69BA"/>
    <w:rsid w:val="007A7240"/>
    <w:rsid w:val="007A797A"/>
    <w:rsid w:val="007B0C92"/>
    <w:rsid w:val="007B108B"/>
    <w:rsid w:val="007B1C11"/>
    <w:rsid w:val="007B1F5F"/>
    <w:rsid w:val="007B278D"/>
    <w:rsid w:val="007B299A"/>
    <w:rsid w:val="007B2EBC"/>
    <w:rsid w:val="007B3026"/>
    <w:rsid w:val="007B3A31"/>
    <w:rsid w:val="007B3B5F"/>
    <w:rsid w:val="007B43B5"/>
    <w:rsid w:val="007B43C5"/>
    <w:rsid w:val="007B4AD4"/>
    <w:rsid w:val="007B5CEF"/>
    <w:rsid w:val="007B5D08"/>
    <w:rsid w:val="007B7932"/>
    <w:rsid w:val="007C01BE"/>
    <w:rsid w:val="007C0DC8"/>
    <w:rsid w:val="007C1839"/>
    <w:rsid w:val="007C2145"/>
    <w:rsid w:val="007C231A"/>
    <w:rsid w:val="007C295E"/>
    <w:rsid w:val="007C32C5"/>
    <w:rsid w:val="007C33A4"/>
    <w:rsid w:val="007C3D9B"/>
    <w:rsid w:val="007C4C5D"/>
    <w:rsid w:val="007C4ED9"/>
    <w:rsid w:val="007C50FD"/>
    <w:rsid w:val="007C7809"/>
    <w:rsid w:val="007D080D"/>
    <w:rsid w:val="007D26B4"/>
    <w:rsid w:val="007D33BE"/>
    <w:rsid w:val="007D3532"/>
    <w:rsid w:val="007D3ED7"/>
    <w:rsid w:val="007D575D"/>
    <w:rsid w:val="007D5C1F"/>
    <w:rsid w:val="007D6092"/>
    <w:rsid w:val="007D63D0"/>
    <w:rsid w:val="007D66E1"/>
    <w:rsid w:val="007D6800"/>
    <w:rsid w:val="007D7342"/>
    <w:rsid w:val="007D7914"/>
    <w:rsid w:val="007D7E87"/>
    <w:rsid w:val="007E0C7E"/>
    <w:rsid w:val="007E1A9E"/>
    <w:rsid w:val="007E1D46"/>
    <w:rsid w:val="007E23B2"/>
    <w:rsid w:val="007E32E1"/>
    <w:rsid w:val="007E4B53"/>
    <w:rsid w:val="007E56A1"/>
    <w:rsid w:val="007E5C21"/>
    <w:rsid w:val="007F0FAF"/>
    <w:rsid w:val="007F13EE"/>
    <w:rsid w:val="007F1EB8"/>
    <w:rsid w:val="007F3096"/>
    <w:rsid w:val="007F4E87"/>
    <w:rsid w:val="007F5093"/>
    <w:rsid w:val="007F518A"/>
    <w:rsid w:val="007F539E"/>
    <w:rsid w:val="007F5CC7"/>
    <w:rsid w:val="007F62A8"/>
    <w:rsid w:val="007F722D"/>
    <w:rsid w:val="007F72AF"/>
    <w:rsid w:val="007F7F5A"/>
    <w:rsid w:val="0080004C"/>
    <w:rsid w:val="00800F5F"/>
    <w:rsid w:val="008014A1"/>
    <w:rsid w:val="00801BE0"/>
    <w:rsid w:val="0080236F"/>
    <w:rsid w:val="00803007"/>
    <w:rsid w:val="00803230"/>
    <w:rsid w:val="00806157"/>
    <w:rsid w:val="00806678"/>
    <w:rsid w:val="008078D3"/>
    <w:rsid w:val="00810817"/>
    <w:rsid w:val="008109D1"/>
    <w:rsid w:val="00810A4F"/>
    <w:rsid w:val="00811D1E"/>
    <w:rsid w:val="0081373E"/>
    <w:rsid w:val="00814ACE"/>
    <w:rsid w:val="00814FFF"/>
    <w:rsid w:val="0081627A"/>
    <w:rsid w:val="0081650C"/>
    <w:rsid w:val="00816684"/>
    <w:rsid w:val="008168FD"/>
    <w:rsid w:val="008175C8"/>
    <w:rsid w:val="00817E04"/>
    <w:rsid w:val="008204EC"/>
    <w:rsid w:val="00820A2F"/>
    <w:rsid w:val="00820B30"/>
    <w:rsid w:val="008221ED"/>
    <w:rsid w:val="00822E12"/>
    <w:rsid w:val="00822E9C"/>
    <w:rsid w:val="008232DB"/>
    <w:rsid w:val="008233E1"/>
    <w:rsid w:val="00823923"/>
    <w:rsid w:val="00825222"/>
    <w:rsid w:val="008261C9"/>
    <w:rsid w:val="00827A58"/>
    <w:rsid w:val="00830261"/>
    <w:rsid w:val="008311F7"/>
    <w:rsid w:val="00833A0B"/>
    <w:rsid w:val="008345EC"/>
    <w:rsid w:val="00834719"/>
    <w:rsid w:val="00835C03"/>
    <w:rsid w:val="00836D53"/>
    <w:rsid w:val="00837251"/>
    <w:rsid w:val="008379EC"/>
    <w:rsid w:val="00837B21"/>
    <w:rsid w:val="00837C8D"/>
    <w:rsid w:val="008416A3"/>
    <w:rsid w:val="00842414"/>
    <w:rsid w:val="00842C73"/>
    <w:rsid w:val="00842F8E"/>
    <w:rsid w:val="008431AF"/>
    <w:rsid w:val="00843505"/>
    <w:rsid w:val="00843FEE"/>
    <w:rsid w:val="008453AD"/>
    <w:rsid w:val="00845C44"/>
    <w:rsid w:val="0084639E"/>
    <w:rsid w:val="0084769E"/>
    <w:rsid w:val="008478AB"/>
    <w:rsid w:val="008501BF"/>
    <w:rsid w:val="008516B1"/>
    <w:rsid w:val="008516C2"/>
    <w:rsid w:val="00852043"/>
    <w:rsid w:val="00853BC8"/>
    <w:rsid w:val="00854108"/>
    <w:rsid w:val="0085415F"/>
    <w:rsid w:val="008547C2"/>
    <w:rsid w:val="00854ACE"/>
    <w:rsid w:val="008552F9"/>
    <w:rsid w:val="008555D5"/>
    <w:rsid w:val="00855764"/>
    <w:rsid w:val="008563A0"/>
    <w:rsid w:val="00856516"/>
    <w:rsid w:val="00857B60"/>
    <w:rsid w:val="00860544"/>
    <w:rsid w:val="008605EF"/>
    <w:rsid w:val="00860BEC"/>
    <w:rsid w:val="00862172"/>
    <w:rsid w:val="0086262C"/>
    <w:rsid w:val="008628CE"/>
    <w:rsid w:val="00863230"/>
    <w:rsid w:val="00865615"/>
    <w:rsid w:val="008659A3"/>
    <w:rsid w:val="0086769A"/>
    <w:rsid w:val="00870280"/>
    <w:rsid w:val="008716E0"/>
    <w:rsid w:val="008716EC"/>
    <w:rsid w:val="0087204E"/>
    <w:rsid w:val="0087243B"/>
    <w:rsid w:val="00873FC5"/>
    <w:rsid w:val="00874124"/>
    <w:rsid w:val="008742E4"/>
    <w:rsid w:val="008753DD"/>
    <w:rsid w:val="00875C3C"/>
    <w:rsid w:val="008769A1"/>
    <w:rsid w:val="0088033F"/>
    <w:rsid w:val="00880923"/>
    <w:rsid w:val="00880E05"/>
    <w:rsid w:val="00881FA8"/>
    <w:rsid w:val="00881FC9"/>
    <w:rsid w:val="00882301"/>
    <w:rsid w:val="0088247F"/>
    <w:rsid w:val="00883788"/>
    <w:rsid w:val="00883B33"/>
    <w:rsid w:val="008841B5"/>
    <w:rsid w:val="008843B0"/>
    <w:rsid w:val="008845FF"/>
    <w:rsid w:val="00884B8E"/>
    <w:rsid w:val="00885BF6"/>
    <w:rsid w:val="00885CF7"/>
    <w:rsid w:val="008860B1"/>
    <w:rsid w:val="008862C1"/>
    <w:rsid w:val="00886524"/>
    <w:rsid w:val="00887194"/>
    <w:rsid w:val="008904F4"/>
    <w:rsid w:val="008907BF"/>
    <w:rsid w:val="0089212F"/>
    <w:rsid w:val="00893700"/>
    <w:rsid w:val="0089395A"/>
    <w:rsid w:val="00893F66"/>
    <w:rsid w:val="008955FC"/>
    <w:rsid w:val="00896168"/>
    <w:rsid w:val="00897CAD"/>
    <w:rsid w:val="008A02F6"/>
    <w:rsid w:val="008A08F9"/>
    <w:rsid w:val="008A1913"/>
    <w:rsid w:val="008A1EB0"/>
    <w:rsid w:val="008A258B"/>
    <w:rsid w:val="008A2F53"/>
    <w:rsid w:val="008A300A"/>
    <w:rsid w:val="008A3180"/>
    <w:rsid w:val="008A4363"/>
    <w:rsid w:val="008A44D6"/>
    <w:rsid w:val="008A4B66"/>
    <w:rsid w:val="008A4EF0"/>
    <w:rsid w:val="008A77C0"/>
    <w:rsid w:val="008B2461"/>
    <w:rsid w:val="008B249D"/>
    <w:rsid w:val="008B307A"/>
    <w:rsid w:val="008B33D9"/>
    <w:rsid w:val="008B424F"/>
    <w:rsid w:val="008B5EFF"/>
    <w:rsid w:val="008B614C"/>
    <w:rsid w:val="008B6E80"/>
    <w:rsid w:val="008B7C08"/>
    <w:rsid w:val="008B7F3A"/>
    <w:rsid w:val="008B7FCE"/>
    <w:rsid w:val="008C02D0"/>
    <w:rsid w:val="008C04E5"/>
    <w:rsid w:val="008C0CC3"/>
    <w:rsid w:val="008C1728"/>
    <w:rsid w:val="008C3178"/>
    <w:rsid w:val="008C325C"/>
    <w:rsid w:val="008C4A12"/>
    <w:rsid w:val="008C55F4"/>
    <w:rsid w:val="008C5680"/>
    <w:rsid w:val="008C5D4B"/>
    <w:rsid w:val="008C71F7"/>
    <w:rsid w:val="008C7237"/>
    <w:rsid w:val="008C7776"/>
    <w:rsid w:val="008C7E9B"/>
    <w:rsid w:val="008D2ADB"/>
    <w:rsid w:val="008D330E"/>
    <w:rsid w:val="008D3AFB"/>
    <w:rsid w:val="008D41ED"/>
    <w:rsid w:val="008D42C9"/>
    <w:rsid w:val="008D465D"/>
    <w:rsid w:val="008D61C4"/>
    <w:rsid w:val="008D61FB"/>
    <w:rsid w:val="008D629F"/>
    <w:rsid w:val="008D7667"/>
    <w:rsid w:val="008D7D08"/>
    <w:rsid w:val="008E0D27"/>
    <w:rsid w:val="008E1487"/>
    <w:rsid w:val="008E233D"/>
    <w:rsid w:val="008E2A29"/>
    <w:rsid w:val="008E3FE7"/>
    <w:rsid w:val="008E4D7A"/>
    <w:rsid w:val="008E4EE6"/>
    <w:rsid w:val="008E532A"/>
    <w:rsid w:val="008E56DE"/>
    <w:rsid w:val="008E5744"/>
    <w:rsid w:val="008E5D87"/>
    <w:rsid w:val="008E6A22"/>
    <w:rsid w:val="008E6D84"/>
    <w:rsid w:val="008E7DA8"/>
    <w:rsid w:val="008F026A"/>
    <w:rsid w:val="008F19DD"/>
    <w:rsid w:val="008F228D"/>
    <w:rsid w:val="008F2FB1"/>
    <w:rsid w:val="008F383C"/>
    <w:rsid w:val="008F3885"/>
    <w:rsid w:val="008F4AEA"/>
    <w:rsid w:val="008F7002"/>
    <w:rsid w:val="00900812"/>
    <w:rsid w:val="00901540"/>
    <w:rsid w:val="009022B8"/>
    <w:rsid w:val="00902369"/>
    <w:rsid w:val="009032F2"/>
    <w:rsid w:val="00903376"/>
    <w:rsid w:val="00904496"/>
    <w:rsid w:val="00905112"/>
    <w:rsid w:val="009053F5"/>
    <w:rsid w:val="0090690D"/>
    <w:rsid w:val="00910055"/>
    <w:rsid w:val="00910EB1"/>
    <w:rsid w:val="00911931"/>
    <w:rsid w:val="00911F95"/>
    <w:rsid w:val="00912AEC"/>
    <w:rsid w:val="009138FC"/>
    <w:rsid w:val="0091463D"/>
    <w:rsid w:val="0091491D"/>
    <w:rsid w:val="00914DD6"/>
    <w:rsid w:val="00914DFE"/>
    <w:rsid w:val="0092048B"/>
    <w:rsid w:val="00921329"/>
    <w:rsid w:val="009216EB"/>
    <w:rsid w:val="00921E36"/>
    <w:rsid w:val="009237DF"/>
    <w:rsid w:val="00923B3F"/>
    <w:rsid w:val="00923BBD"/>
    <w:rsid w:val="00923BBF"/>
    <w:rsid w:val="00925410"/>
    <w:rsid w:val="00925C60"/>
    <w:rsid w:val="00927AF2"/>
    <w:rsid w:val="00930499"/>
    <w:rsid w:val="00930FA1"/>
    <w:rsid w:val="0093140C"/>
    <w:rsid w:val="0093145F"/>
    <w:rsid w:val="0093168C"/>
    <w:rsid w:val="00931A2F"/>
    <w:rsid w:val="00932133"/>
    <w:rsid w:val="009323A6"/>
    <w:rsid w:val="009323BD"/>
    <w:rsid w:val="00933749"/>
    <w:rsid w:val="00933787"/>
    <w:rsid w:val="00934329"/>
    <w:rsid w:val="00934E89"/>
    <w:rsid w:val="00936C0E"/>
    <w:rsid w:val="0093757F"/>
    <w:rsid w:val="00937B01"/>
    <w:rsid w:val="009403C0"/>
    <w:rsid w:val="00942AC4"/>
    <w:rsid w:val="00945A4B"/>
    <w:rsid w:val="00946125"/>
    <w:rsid w:val="009462C9"/>
    <w:rsid w:val="00946F3C"/>
    <w:rsid w:val="009476B8"/>
    <w:rsid w:val="00947BFD"/>
    <w:rsid w:val="009508E9"/>
    <w:rsid w:val="00950B43"/>
    <w:rsid w:val="00951638"/>
    <w:rsid w:val="0095390D"/>
    <w:rsid w:val="00954514"/>
    <w:rsid w:val="00954CB8"/>
    <w:rsid w:val="00955194"/>
    <w:rsid w:val="0095537C"/>
    <w:rsid w:val="0095631C"/>
    <w:rsid w:val="00956E81"/>
    <w:rsid w:val="00957302"/>
    <w:rsid w:val="00957610"/>
    <w:rsid w:val="00957661"/>
    <w:rsid w:val="00957A93"/>
    <w:rsid w:val="00960BD0"/>
    <w:rsid w:val="00961B09"/>
    <w:rsid w:val="0096384B"/>
    <w:rsid w:val="00963CD9"/>
    <w:rsid w:val="0096553F"/>
    <w:rsid w:val="00965D97"/>
    <w:rsid w:val="00965DC2"/>
    <w:rsid w:val="00966958"/>
    <w:rsid w:val="00966CDD"/>
    <w:rsid w:val="009678EF"/>
    <w:rsid w:val="00967D9E"/>
    <w:rsid w:val="009715A7"/>
    <w:rsid w:val="00971C49"/>
    <w:rsid w:val="00972949"/>
    <w:rsid w:val="00972A04"/>
    <w:rsid w:val="00972EDB"/>
    <w:rsid w:val="0097337F"/>
    <w:rsid w:val="009766D1"/>
    <w:rsid w:val="00977213"/>
    <w:rsid w:val="009777B2"/>
    <w:rsid w:val="009811EE"/>
    <w:rsid w:val="009816EC"/>
    <w:rsid w:val="00982C15"/>
    <w:rsid w:val="009836FA"/>
    <w:rsid w:val="009852CF"/>
    <w:rsid w:val="00985D40"/>
    <w:rsid w:val="00986007"/>
    <w:rsid w:val="00987F0D"/>
    <w:rsid w:val="0099004E"/>
    <w:rsid w:val="0099090D"/>
    <w:rsid w:val="00991CF9"/>
    <w:rsid w:val="009952A8"/>
    <w:rsid w:val="00995390"/>
    <w:rsid w:val="00995C9F"/>
    <w:rsid w:val="00996CE5"/>
    <w:rsid w:val="009970EF"/>
    <w:rsid w:val="009974C2"/>
    <w:rsid w:val="00997A9F"/>
    <w:rsid w:val="009A0834"/>
    <w:rsid w:val="009A0DFE"/>
    <w:rsid w:val="009A1A43"/>
    <w:rsid w:val="009A1FC8"/>
    <w:rsid w:val="009A2B7F"/>
    <w:rsid w:val="009A2FDD"/>
    <w:rsid w:val="009A38B5"/>
    <w:rsid w:val="009A3B5D"/>
    <w:rsid w:val="009A63FA"/>
    <w:rsid w:val="009A668D"/>
    <w:rsid w:val="009A6BC0"/>
    <w:rsid w:val="009B06DB"/>
    <w:rsid w:val="009B0A51"/>
    <w:rsid w:val="009B0BF2"/>
    <w:rsid w:val="009B1ACF"/>
    <w:rsid w:val="009B2C34"/>
    <w:rsid w:val="009B6071"/>
    <w:rsid w:val="009B7002"/>
    <w:rsid w:val="009B7B88"/>
    <w:rsid w:val="009C026D"/>
    <w:rsid w:val="009C0534"/>
    <w:rsid w:val="009C08EB"/>
    <w:rsid w:val="009C1F66"/>
    <w:rsid w:val="009C1FE5"/>
    <w:rsid w:val="009C2A5A"/>
    <w:rsid w:val="009C2B6E"/>
    <w:rsid w:val="009C3603"/>
    <w:rsid w:val="009C3AF0"/>
    <w:rsid w:val="009C45FC"/>
    <w:rsid w:val="009C495D"/>
    <w:rsid w:val="009C53F3"/>
    <w:rsid w:val="009C55B5"/>
    <w:rsid w:val="009C5A07"/>
    <w:rsid w:val="009C5F2F"/>
    <w:rsid w:val="009C62BE"/>
    <w:rsid w:val="009C6BF8"/>
    <w:rsid w:val="009C6D60"/>
    <w:rsid w:val="009C74D6"/>
    <w:rsid w:val="009C7649"/>
    <w:rsid w:val="009C77EA"/>
    <w:rsid w:val="009C7E45"/>
    <w:rsid w:val="009D0A2E"/>
    <w:rsid w:val="009D0CDD"/>
    <w:rsid w:val="009D370A"/>
    <w:rsid w:val="009D3E83"/>
    <w:rsid w:val="009D45E8"/>
    <w:rsid w:val="009D4A53"/>
    <w:rsid w:val="009D6702"/>
    <w:rsid w:val="009D6C96"/>
    <w:rsid w:val="009D6CA3"/>
    <w:rsid w:val="009D7E34"/>
    <w:rsid w:val="009D7EDE"/>
    <w:rsid w:val="009E03EE"/>
    <w:rsid w:val="009E048F"/>
    <w:rsid w:val="009E0C49"/>
    <w:rsid w:val="009E1326"/>
    <w:rsid w:val="009E1347"/>
    <w:rsid w:val="009E1D4D"/>
    <w:rsid w:val="009E24C9"/>
    <w:rsid w:val="009E4047"/>
    <w:rsid w:val="009E414C"/>
    <w:rsid w:val="009E53CA"/>
    <w:rsid w:val="009E7286"/>
    <w:rsid w:val="009E7327"/>
    <w:rsid w:val="009F037D"/>
    <w:rsid w:val="009F1CAC"/>
    <w:rsid w:val="009F2E10"/>
    <w:rsid w:val="009F2F96"/>
    <w:rsid w:val="009F4C18"/>
    <w:rsid w:val="009F6152"/>
    <w:rsid w:val="009F67A0"/>
    <w:rsid w:val="009F6988"/>
    <w:rsid w:val="009F6C26"/>
    <w:rsid w:val="009F7496"/>
    <w:rsid w:val="009F7CFC"/>
    <w:rsid w:val="00A00A18"/>
    <w:rsid w:val="00A01D8F"/>
    <w:rsid w:val="00A01E53"/>
    <w:rsid w:val="00A02207"/>
    <w:rsid w:val="00A04F08"/>
    <w:rsid w:val="00A06F9B"/>
    <w:rsid w:val="00A07883"/>
    <w:rsid w:val="00A07BE1"/>
    <w:rsid w:val="00A07C90"/>
    <w:rsid w:val="00A100B3"/>
    <w:rsid w:val="00A10815"/>
    <w:rsid w:val="00A1280F"/>
    <w:rsid w:val="00A138C8"/>
    <w:rsid w:val="00A13D17"/>
    <w:rsid w:val="00A1409D"/>
    <w:rsid w:val="00A15287"/>
    <w:rsid w:val="00A153B0"/>
    <w:rsid w:val="00A16E58"/>
    <w:rsid w:val="00A17944"/>
    <w:rsid w:val="00A202A4"/>
    <w:rsid w:val="00A222EA"/>
    <w:rsid w:val="00A2235B"/>
    <w:rsid w:val="00A2261F"/>
    <w:rsid w:val="00A22973"/>
    <w:rsid w:val="00A22BB7"/>
    <w:rsid w:val="00A22EB5"/>
    <w:rsid w:val="00A24413"/>
    <w:rsid w:val="00A2462A"/>
    <w:rsid w:val="00A25895"/>
    <w:rsid w:val="00A26057"/>
    <w:rsid w:val="00A2749B"/>
    <w:rsid w:val="00A27A61"/>
    <w:rsid w:val="00A27D4F"/>
    <w:rsid w:val="00A30B8E"/>
    <w:rsid w:val="00A32580"/>
    <w:rsid w:val="00A32F03"/>
    <w:rsid w:val="00A33501"/>
    <w:rsid w:val="00A345FA"/>
    <w:rsid w:val="00A36D93"/>
    <w:rsid w:val="00A4031C"/>
    <w:rsid w:val="00A40D29"/>
    <w:rsid w:val="00A40E6A"/>
    <w:rsid w:val="00A41200"/>
    <w:rsid w:val="00A42188"/>
    <w:rsid w:val="00A42232"/>
    <w:rsid w:val="00A422F7"/>
    <w:rsid w:val="00A42692"/>
    <w:rsid w:val="00A43416"/>
    <w:rsid w:val="00A435BA"/>
    <w:rsid w:val="00A4528C"/>
    <w:rsid w:val="00A457EC"/>
    <w:rsid w:val="00A46634"/>
    <w:rsid w:val="00A46C8A"/>
    <w:rsid w:val="00A474BF"/>
    <w:rsid w:val="00A4765C"/>
    <w:rsid w:val="00A4794F"/>
    <w:rsid w:val="00A50398"/>
    <w:rsid w:val="00A532A8"/>
    <w:rsid w:val="00A537B4"/>
    <w:rsid w:val="00A53C94"/>
    <w:rsid w:val="00A5485B"/>
    <w:rsid w:val="00A54CED"/>
    <w:rsid w:val="00A54E1B"/>
    <w:rsid w:val="00A55366"/>
    <w:rsid w:val="00A557C2"/>
    <w:rsid w:val="00A56681"/>
    <w:rsid w:val="00A61291"/>
    <w:rsid w:val="00A622D8"/>
    <w:rsid w:val="00A6266D"/>
    <w:rsid w:val="00A62709"/>
    <w:rsid w:val="00A6392C"/>
    <w:rsid w:val="00A6436C"/>
    <w:rsid w:val="00A64CC5"/>
    <w:rsid w:val="00A65624"/>
    <w:rsid w:val="00A65E31"/>
    <w:rsid w:val="00A677C6"/>
    <w:rsid w:val="00A67BD6"/>
    <w:rsid w:val="00A703C6"/>
    <w:rsid w:val="00A70A40"/>
    <w:rsid w:val="00A70A44"/>
    <w:rsid w:val="00A71295"/>
    <w:rsid w:val="00A731FB"/>
    <w:rsid w:val="00A74930"/>
    <w:rsid w:val="00A75239"/>
    <w:rsid w:val="00A75E6E"/>
    <w:rsid w:val="00A773D5"/>
    <w:rsid w:val="00A807FC"/>
    <w:rsid w:val="00A81C51"/>
    <w:rsid w:val="00A820B7"/>
    <w:rsid w:val="00A82952"/>
    <w:rsid w:val="00A8297C"/>
    <w:rsid w:val="00A82B72"/>
    <w:rsid w:val="00A82C87"/>
    <w:rsid w:val="00A8366D"/>
    <w:rsid w:val="00A837C0"/>
    <w:rsid w:val="00A84F30"/>
    <w:rsid w:val="00A85074"/>
    <w:rsid w:val="00A8517F"/>
    <w:rsid w:val="00A85294"/>
    <w:rsid w:val="00A86388"/>
    <w:rsid w:val="00A86FD5"/>
    <w:rsid w:val="00A9297D"/>
    <w:rsid w:val="00A92A74"/>
    <w:rsid w:val="00A93883"/>
    <w:rsid w:val="00A93F36"/>
    <w:rsid w:val="00A94017"/>
    <w:rsid w:val="00A94246"/>
    <w:rsid w:val="00A96B58"/>
    <w:rsid w:val="00A97052"/>
    <w:rsid w:val="00A975F6"/>
    <w:rsid w:val="00A97A7C"/>
    <w:rsid w:val="00A97AFD"/>
    <w:rsid w:val="00AA3BA5"/>
    <w:rsid w:val="00AA3FA1"/>
    <w:rsid w:val="00AA465D"/>
    <w:rsid w:val="00AA47E9"/>
    <w:rsid w:val="00AA5522"/>
    <w:rsid w:val="00AA5C35"/>
    <w:rsid w:val="00AA5F25"/>
    <w:rsid w:val="00AA61BD"/>
    <w:rsid w:val="00AA6BD3"/>
    <w:rsid w:val="00AA6D0B"/>
    <w:rsid w:val="00AA7BD8"/>
    <w:rsid w:val="00AB0085"/>
    <w:rsid w:val="00AB1135"/>
    <w:rsid w:val="00AB18BE"/>
    <w:rsid w:val="00AB1F26"/>
    <w:rsid w:val="00AB2319"/>
    <w:rsid w:val="00AB2680"/>
    <w:rsid w:val="00AB271F"/>
    <w:rsid w:val="00AB31CC"/>
    <w:rsid w:val="00AB3215"/>
    <w:rsid w:val="00AB5FE5"/>
    <w:rsid w:val="00AB6538"/>
    <w:rsid w:val="00AB6AC2"/>
    <w:rsid w:val="00AC01E8"/>
    <w:rsid w:val="00AC0577"/>
    <w:rsid w:val="00AC3E18"/>
    <w:rsid w:val="00AC408E"/>
    <w:rsid w:val="00AC4AE0"/>
    <w:rsid w:val="00AC5DF9"/>
    <w:rsid w:val="00AC7581"/>
    <w:rsid w:val="00AD02DB"/>
    <w:rsid w:val="00AD125B"/>
    <w:rsid w:val="00AD1361"/>
    <w:rsid w:val="00AD1719"/>
    <w:rsid w:val="00AD3940"/>
    <w:rsid w:val="00AD5E25"/>
    <w:rsid w:val="00AD6CC7"/>
    <w:rsid w:val="00AD72C8"/>
    <w:rsid w:val="00AD7502"/>
    <w:rsid w:val="00AD7A28"/>
    <w:rsid w:val="00AD7BE2"/>
    <w:rsid w:val="00AE14AB"/>
    <w:rsid w:val="00AE26B6"/>
    <w:rsid w:val="00AE2C64"/>
    <w:rsid w:val="00AE31FF"/>
    <w:rsid w:val="00AE4CC0"/>
    <w:rsid w:val="00AE71D1"/>
    <w:rsid w:val="00AE75D0"/>
    <w:rsid w:val="00AE7BA0"/>
    <w:rsid w:val="00AF0890"/>
    <w:rsid w:val="00AF0F89"/>
    <w:rsid w:val="00AF126B"/>
    <w:rsid w:val="00AF1B4D"/>
    <w:rsid w:val="00AF3300"/>
    <w:rsid w:val="00AF4329"/>
    <w:rsid w:val="00AF4572"/>
    <w:rsid w:val="00AF493B"/>
    <w:rsid w:val="00AF5065"/>
    <w:rsid w:val="00AF5333"/>
    <w:rsid w:val="00AF5A34"/>
    <w:rsid w:val="00AF7E1F"/>
    <w:rsid w:val="00AF7E2F"/>
    <w:rsid w:val="00B00019"/>
    <w:rsid w:val="00B00B40"/>
    <w:rsid w:val="00B01263"/>
    <w:rsid w:val="00B03542"/>
    <w:rsid w:val="00B036F4"/>
    <w:rsid w:val="00B03A35"/>
    <w:rsid w:val="00B03A9A"/>
    <w:rsid w:val="00B0494F"/>
    <w:rsid w:val="00B04D02"/>
    <w:rsid w:val="00B05BBA"/>
    <w:rsid w:val="00B05E58"/>
    <w:rsid w:val="00B0600A"/>
    <w:rsid w:val="00B07CE1"/>
    <w:rsid w:val="00B07E56"/>
    <w:rsid w:val="00B108F9"/>
    <w:rsid w:val="00B119AB"/>
    <w:rsid w:val="00B12DE1"/>
    <w:rsid w:val="00B132CE"/>
    <w:rsid w:val="00B15315"/>
    <w:rsid w:val="00B1562E"/>
    <w:rsid w:val="00B15835"/>
    <w:rsid w:val="00B15FE2"/>
    <w:rsid w:val="00B16EC3"/>
    <w:rsid w:val="00B1701A"/>
    <w:rsid w:val="00B2016E"/>
    <w:rsid w:val="00B20ACD"/>
    <w:rsid w:val="00B20EA8"/>
    <w:rsid w:val="00B21750"/>
    <w:rsid w:val="00B21760"/>
    <w:rsid w:val="00B219FE"/>
    <w:rsid w:val="00B22983"/>
    <w:rsid w:val="00B233E6"/>
    <w:rsid w:val="00B234EC"/>
    <w:rsid w:val="00B247CE"/>
    <w:rsid w:val="00B25DC5"/>
    <w:rsid w:val="00B269BB"/>
    <w:rsid w:val="00B27564"/>
    <w:rsid w:val="00B27E0E"/>
    <w:rsid w:val="00B30294"/>
    <w:rsid w:val="00B30D90"/>
    <w:rsid w:val="00B350EC"/>
    <w:rsid w:val="00B35124"/>
    <w:rsid w:val="00B3715E"/>
    <w:rsid w:val="00B373AB"/>
    <w:rsid w:val="00B378BF"/>
    <w:rsid w:val="00B37E81"/>
    <w:rsid w:val="00B413A0"/>
    <w:rsid w:val="00B41F65"/>
    <w:rsid w:val="00B41FA6"/>
    <w:rsid w:val="00B42A5D"/>
    <w:rsid w:val="00B42EC3"/>
    <w:rsid w:val="00B43839"/>
    <w:rsid w:val="00B44473"/>
    <w:rsid w:val="00B44DED"/>
    <w:rsid w:val="00B45325"/>
    <w:rsid w:val="00B45F21"/>
    <w:rsid w:val="00B46555"/>
    <w:rsid w:val="00B465F9"/>
    <w:rsid w:val="00B4660F"/>
    <w:rsid w:val="00B46711"/>
    <w:rsid w:val="00B4681B"/>
    <w:rsid w:val="00B46C29"/>
    <w:rsid w:val="00B46CA4"/>
    <w:rsid w:val="00B47E8A"/>
    <w:rsid w:val="00B50175"/>
    <w:rsid w:val="00B5137A"/>
    <w:rsid w:val="00B52858"/>
    <w:rsid w:val="00B5294D"/>
    <w:rsid w:val="00B52BB3"/>
    <w:rsid w:val="00B53066"/>
    <w:rsid w:val="00B539BB"/>
    <w:rsid w:val="00B54AB3"/>
    <w:rsid w:val="00B55282"/>
    <w:rsid w:val="00B55DA3"/>
    <w:rsid w:val="00B56092"/>
    <w:rsid w:val="00B5649A"/>
    <w:rsid w:val="00B5658B"/>
    <w:rsid w:val="00B56CC9"/>
    <w:rsid w:val="00B574F1"/>
    <w:rsid w:val="00B57D03"/>
    <w:rsid w:val="00B60314"/>
    <w:rsid w:val="00B61891"/>
    <w:rsid w:val="00B630B1"/>
    <w:rsid w:val="00B6310A"/>
    <w:rsid w:val="00B6335B"/>
    <w:rsid w:val="00B6376D"/>
    <w:rsid w:val="00B643D9"/>
    <w:rsid w:val="00B64F6C"/>
    <w:rsid w:val="00B657CD"/>
    <w:rsid w:val="00B65A55"/>
    <w:rsid w:val="00B67D1C"/>
    <w:rsid w:val="00B703C6"/>
    <w:rsid w:val="00B70C87"/>
    <w:rsid w:val="00B72B4E"/>
    <w:rsid w:val="00B73E03"/>
    <w:rsid w:val="00B7498A"/>
    <w:rsid w:val="00B74F74"/>
    <w:rsid w:val="00B759B2"/>
    <w:rsid w:val="00B76F63"/>
    <w:rsid w:val="00B77652"/>
    <w:rsid w:val="00B77E8A"/>
    <w:rsid w:val="00B803CA"/>
    <w:rsid w:val="00B808FB"/>
    <w:rsid w:val="00B81E3C"/>
    <w:rsid w:val="00B82437"/>
    <w:rsid w:val="00B828B4"/>
    <w:rsid w:val="00B839A0"/>
    <w:rsid w:val="00B83F9B"/>
    <w:rsid w:val="00B85ADF"/>
    <w:rsid w:val="00B86BDC"/>
    <w:rsid w:val="00B8792B"/>
    <w:rsid w:val="00B87DE8"/>
    <w:rsid w:val="00B902FF"/>
    <w:rsid w:val="00B91CE1"/>
    <w:rsid w:val="00B92B32"/>
    <w:rsid w:val="00B9315D"/>
    <w:rsid w:val="00B931FD"/>
    <w:rsid w:val="00B9412C"/>
    <w:rsid w:val="00B94C46"/>
    <w:rsid w:val="00B959EE"/>
    <w:rsid w:val="00B9607C"/>
    <w:rsid w:val="00BA22F5"/>
    <w:rsid w:val="00BA4CD7"/>
    <w:rsid w:val="00BA4CE0"/>
    <w:rsid w:val="00BA57AE"/>
    <w:rsid w:val="00BA58BD"/>
    <w:rsid w:val="00BA58FE"/>
    <w:rsid w:val="00BA602E"/>
    <w:rsid w:val="00BA6751"/>
    <w:rsid w:val="00BA6A86"/>
    <w:rsid w:val="00BA6F71"/>
    <w:rsid w:val="00BA7000"/>
    <w:rsid w:val="00BA7014"/>
    <w:rsid w:val="00BA72D4"/>
    <w:rsid w:val="00BA73AB"/>
    <w:rsid w:val="00BB290F"/>
    <w:rsid w:val="00BB2A82"/>
    <w:rsid w:val="00BB2BA7"/>
    <w:rsid w:val="00BB3CB1"/>
    <w:rsid w:val="00BB4480"/>
    <w:rsid w:val="00BB4E12"/>
    <w:rsid w:val="00BB4FD8"/>
    <w:rsid w:val="00BB6FF8"/>
    <w:rsid w:val="00BB759C"/>
    <w:rsid w:val="00BB7603"/>
    <w:rsid w:val="00BB76FE"/>
    <w:rsid w:val="00BC05F7"/>
    <w:rsid w:val="00BC1A01"/>
    <w:rsid w:val="00BC252B"/>
    <w:rsid w:val="00BC3BBE"/>
    <w:rsid w:val="00BC4A21"/>
    <w:rsid w:val="00BC657F"/>
    <w:rsid w:val="00BC6CC8"/>
    <w:rsid w:val="00BC7700"/>
    <w:rsid w:val="00BD0D92"/>
    <w:rsid w:val="00BD1A7D"/>
    <w:rsid w:val="00BD2A00"/>
    <w:rsid w:val="00BD3526"/>
    <w:rsid w:val="00BD36AE"/>
    <w:rsid w:val="00BD36CD"/>
    <w:rsid w:val="00BD3D5F"/>
    <w:rsid w:val="00BD4966"/>
    <w:rsid w:val="00BD4A15"/>
    <w:rsid w:val="00BD4D48"/>
    <w:rsid w:val="00BD588F"/>
    <w:rsid w:val="00BD6384"/>
    <w:rsid w:val="00BD6BD3"/>
    <w:rsid w:val="00BD7664"/>
    <w:rsid w:val="00BD7A64"/>
    <w:rsid w:val="00BD7FAA"/>
    <w:rsid w:val="00BE0341"/>
    <w:rsid w:val="00BE041C"/>
    <w:rsid w:val="00BE0B62"/>
    <w:rsid w:val="00BE0CD7"/>
    <w:rsid w:val="00BE281D"/>
    <w:rsid w:val="00BE3661"/>
    <w:rsid w:val="00BE40FC"/>
    <w:rsid w:val="00BE5832"/>
    <w:rsid w:val="00BE5DDB"/>
    <w:rsid w:val="00BE62F6"/>
    <w:rsid w:val="00BE649D"/>
    <w:rsid w:val="00BE74A5"/>
    <w:rsid w:val="00BE79D9"/>
    <w:rsid w:val="00BE7C38"/>
    <w:rsid w:val="00BE7F33"/>
    <w:rsid w:val="00BF1009"/>
    <w:rsid w:val="00BF177C"/>
    <w:rsid w:val="00BF2A33"/>
    <w:rsid w:val="00BF2E83"/>
    <w:rsid w:val="00BF4053"/>
    <w:rsid w:val="00BF590B"/>
    <w:rsid w:val="00BF5A89"/>
    <w:rsid w:val="00BF5D1F"/>
    <w:rsid w:val="00BF650D"/>
    <w:rsid w:val="00BF7920"/>
    <w:rsid w:val="00C01265"/>
    <w:rsid w:val="00C025F0"/>
    <w:rsid w:val="00C026E5"/>
    <w:rsid w:val="00C03D89"/>
    <w:rsid w:val="00C0401F"/>
    <w:rsid w:val="00C05425"/>
    <w:rsid w:val="00C06274"/>
    <w:rsid w:val="00C07605"/>
    <w:rsid w:val="00C10442"/>
    <w:rsid w:val="00C10EA4"/>
    <w:rsid w:val="00C11321"/>
    <w:rsid w:val="00C1162F"/>
    <w:rsid w:val="00C14681"/>
    <w:rsid w:val="00C14744"/>
    <w:rsid w:val="00C14B62"/>
    <w:rsid w:val="00C15F34"/>
    <w:rsid w:val="00C20827"/>
    <w:rsid w:val="00C20AB5"/>
    <w:rsid w:val="00C20DDE"/>
    <w:rsid w:val="00C21A50"/>
    <w:rsid w:val="00C21B2F"/>
    <w:rsid w:val="00C23101"/>
    <w:rsid w:val="00C23519"/>
    <w:rsid w:val="00C24E6C"/>
    <w:rsid w:val="00C261BD"/>
    <w:rsid w:val="00C26650"/>
    <w:rsid w:val="00C27174"/>
    <w:rsid w:val="00C30401"/>
    <w:rsid w:val="00C307DF"/>
    <w:rsid w:val="00C30F95"/>
    <w:rsid w:val="00C32D0E"/>
    <w:rsid w:val="00C3319F"/>
    <w:rsid w:val="00C33726"/>
    <w:rsid w:val="00C3382C"/>
    <w:rsid w:val="00C34C70"/>
    <w:rsid w:val="00C37AA8"/>
    <w:rsid w:val="00C418E6"/>
    <w:rsid w:val="00C4204B"/>
    <w:rsid w:val="00C42F42"/>
    <w:rsid w:val="00C433A8"/>
    <w:rsid w:val="00C437CE"/>
    <w:rsid w:val="00C43A13"/>
    <w:rsid w:val="00C43B65"/>
    <w:rsid w:val="00C44B9F"/>
    <w:rsid w:val="00C4559F"/>
    <w:rsid w:val="00C45C93"/>
    <w:rsid w:val="00C46424"/>
    <w:rsid w:val="00C46E80"/>
    <w:rsid w:val="00C475EC"/>
    <w:rsid w:val="00C47892"/>
    <w:rsid w:val="00C5001B"/>
    <w:rsid w:val="00C50091"/>
    <w:rsid w:val="00C501BC"/>
    <w:rsid w:val="00C50DF7"/>
    <w:rsid w:val="00C5135F"/>
    <w:rsid w:val="00C52043"/>
    <w:rsid w:val="00C530F5"/>
    <w:rsid w:val="00C53CE0"/>
    <w:rsid w:val="00C53D41"/>
    <w:rsid w:val="00C542BF"/>
    <w:rsid w:val="00C54F87"/>
    <w:rsid w:val="00C56395"/>
    <w:rsid w:val="00C565CD"/>
    <w:rsid w:val="00C57CD7"/>
    <w:rsid w:val="00C60780"/>
    <w:rsid w:val="00C60DCC"/>
    <w:rsid w:val="00C60FB5"/>
    <w:rsid w:val="00C629C3"/>
    <w:rsid w:val="00C630F3"/>
    <w:rsid w:val="00C65DA1"/>
    <w:rsid w:val="00C65E69"/>
    <w:rsid w:val="00C6687D"/>
    <w:rsid w:val="00C66C8A"/>
    <w:rsid w:val="00C676DF"/>
    <w:rsid w:val="00C67A3E"/>
    <w:rsid w:val="00C67DE3"/>
    <w:rsid w:val="00C70019"/>
    <w:rsid w:val="00C71071"/>
    <w:rsid w:val="00C71A64"/>
    <w:rsid w:val="00C738EA"/>
    <w:rsid w:val="00C73CE3"/>
    <w:rsid w:val="00C73F6A"/>
    <w:rsid w:val="00C745F4"/>
    <w:rsid w:val="00C75A0C"/>
    <w:rsid w:val="00C766F5"/>
    <w:rsid w:val="00C775E9"/>
    <w:rsid w:val="00C77BC3"/>
    <w:rsid w:val="00C803F2"/>
    <w:rsid w:val="00C80B37"/>
    <w:rsid w:val="00C82B76"/>
    <w:rsid w:val="00C83361"/>
    <w:rsid w:val="00C844E7"/>
    <w:rsid w:val="00C84ADC"/>
    <w:rsid w:val="00C86647"/>
    <w:rsid w:val="00C8715E"/>
    <w:rsid w:val="00C907ED"/>
    <w:rsid w:val="00C90AE2"/>
    <w:rsid w:val="00C912BE"/>
    <w:rsid w:val="00C92C1B"/>
    <w:rsid w:val="00C938F6"/>
    <w:rsid w:val="00C941D4"/>
    <w:rsid w:val="00C94B17"/>
    <w:rsid w:val="00C94B36"/>
    <w:rsid w:val="00C94B72"/>
    <w:rsid w:val="00C953CA"/>
    <w:rsid w:val="00C960AE"/>
    <w:rsid w:val="00C96B1C"/>
    <w:rsid w:val="00C96C5B"/>
    <w:rsid w:val="00C96CC7"/>
    <w:rsid w:val="00CA0163"/>
    <w:rsid w:val="00CA016D"/>
    <w:rsid w:val="00CA03CD"/>
    <w:rsid w:val="00CA099E"/>
    <w:rsid w:val="00CA2498"/>
    <w:rsid w:val="00CA2C25"/>
    <w:rsid w:val="00CA582F"/>
    <w:rsid w:val="00CA6514"/>
    <w:rsid w:val="00CA6912"/>
    <w:rsid w:val="00CA6F8C"/>
    <w:rsid w:val="00CA704B"/>
    <w:rsid w:val="00CA78CE"/>
    <w:rsid w:val="00CB055A"/>
    <w:rsid w:val="00CB107B"/>
    <w:rsid w:val="00CB190A"/>
    <w:rsid w:val="00CB2269"/>
    <w:rsid w:val="00CB4859"/>
    <w:rsid w:val="00CB4CD4"/>
    <w:rsid w:val="00CB55FE"/>
    <w:rsid w:val="00CB5D1C"/>
    <w:rsid w:val="00CC03E4"/>
    <w:rsid w:val="00CC04A2"/>
    <w:rsid w:val="00CC0601"/>
    <w:rsid w:val="00CC062F"/>
    <w:rsid w:val="00CC07B6"/>
    <w:rsid w:val="00CC0BCD"/>
    <w:rsid w:val="00CC2FE1"/>
    <w:rsid w:val="00CC339A"/>
    <w:rsid w:val="00CC38DA"/>
    <w:rsid w:val="00CC3E21"/>
    <w:rsid w:val="00CC4236"/>
    <w:rsid w:val="00CC5817"/>
    <w:rsid w:val="00CC63D2"/>
    <w:rsid w:val="00CC701C"/>
    <w:rsid w:val="00CC7BA6"/>
    <w:rsid w:val="00CC7D88"/>
    <w:rsid w:val="00CD008D"/>
    <w:rsid w:val="00CD0B88"/>
    <w:rsid w:val="00CD0BB1"/>
    <w:rsid w:val="00CD0CBC"/>
    <w:rsid w:val="00CD4E6F"/>
    <w:rsid w:val="00CD57E6"/>
    <w:rsid w:val="00CD5BCE"/>
    <w:rsid w:val="00CD7045"/>
    <w:rsid w:val="00CD7B8A"/>
    <w:rsid w:val="00CE1375"/>
    <w:rsid w:val="00CE15FA"/>
    <w:rsid w:val="00CE295E"/>
    <w:rsid w:val="00CE2C43"/>
    <w:rsid w:val="00CE34FB"/>
    <w:rsid w:val="00CE393E"/>
    <w:rsid w:val="00CE3A23"/>
    <w:rsid w:val="00CE4BE1"/>
    <w:rsid w:val="00CE52E4"/>
    <w:rsid w:val="00CE5622"/>
    <w:rsid w:val="00CE5E4D"/>
    <w:rsid w:val="00CE6B1A"/>
    <w:rsid w:val="00CE716C"/>
    <w:rsid w:val="00CE741D"/>
    <w:rsid w:val="00CF07EA"/>
    <w:rsid w:val="00CF0CF8"/>
    <w:rsid w:val="00CF2087"/>
    <w:rsid w:val="00CF25D3"/>
    <w:rsid w:val="00CF426F"/>
    <w:rsid w:val="00CF455B"/>
    <w:rsid w:val="00CF6609"/>
    <w:rsid w:val="00CF7019"/>
    <w:rsid w:val="00CF7B00"/>
    <w:rsid w:val="00D01B7F"/>
    <w:rsid w:val="00D02244"/>
    <w:rsid w:val="00D02297"/>
    <w:rsid w:val="00D03521"/>
    <w:rsid w:val="00D04F1A"/>
    <w:rsid w:val="00D04F22"/>
    <w:rsid w:val="00D05060"/>
    <w:rsid w:val="00D058BF"/>
    <w:rsid w:val="00D05E29"/>
    <w:rsid w:val="00D07A96"/>
    <w:rsid w:val="00D13429"/>
    <w:rsid w:val="00D1355D"/>
    <w:rsid w:val="00D141F1"/>
    <w:rsid w:val="00D14985"/>
    <w:rsid w:val="00D1587F"/>
    <w:rsid w:val="00D1629B"/>
    <w:rsid w:val="00D163B0"/>
    <w:rsid w:val="00D1691D"/>
    <w:rsid w:val="00D172C5"/>
    <w:rsid w:val="00D21745"/>
    <w:rsid w:val="00D21817"/>
    <w:rsid w:val="00D22D7D"/>
    <w:rsid w:val="00D22E47"/>
    <w:rsid w:val="00D2312F"/>
    <w:rsid w:val="00D238DE"/>
    <w:rsid w:val="00D239DC"/>
    <w:rsid w:val="00D23E50"/>
    <w:rsid w:val="00D23E53"/>
    <w:rsid w:val="00D2418F"/>
    <w:rsid w:val="00D24E41"/>
    <w:rsid w:val="00D25C1E"/>
    <w:rsid w:val="00D300EE"/>
    <w:rsid w:val="00D31478"/>
    <w:rsid w:val="00D31C29"/>
    <w:rsid w:val="00D320ED"/>
    <w:rsid w:val="00D32170"/>
    <w:rsid w:val="00D33096"/>
    <w:rsid w:val="00D3358D"/>
    <w:rsid w:val="00D33F36"/>
    <w:rsid w:val="00D34134"/>
    <w:rsid w:val="00D34C2B"/>
    <w:rsid w:val="00D35D7F"/>
    <w:rsid w:val="00D36771"/>
    <w:rsid w:val="00D368BD"/>
    <w:rsid w:val="00D370DC"/>
    <w:rsid w:val="00D37902"/>
    <w:rsid w:val="00D41212"/>
    <w:rsid w:val="00D41272"/>
    <w:rsid w:val="00D42535"/>
    <w:rsid w:val="00D42C98"/>
    <w:rsid w:val="00D42D77"/>
    <w:rsid w:val="00D43A67"/>
    <w:rsid w:val="00D441E3"/>
    <w:rsid w:val="00D4423E"/>
    <w:rsid w:val="00D46D8E"/>
    <w:rsid w:val="00D473D5"/>
    <w:rsid w:val="00D47746"/>
    <w:rsid w:val="00D5151E"/>
    <w:rsid w:val="00D51A4B"/>
    <w:rsid w:val="00D51C61"/>
    <w:rsid w:val="00D52434"/>
    <w:rsid w:val="00D53360"/>
    <w:rsid w:val="00D53468"/>
    <w:rsid w:val="00D53BFA"/>
    <w:rsid w:val="00D55C7F"/>
    <w:rsid w:val="00D56309"/>
    <w:rsid w:val="00D56675"/>
    <w:rsid w:val="00D568B2"/>
    <w:rsid w:val="00D56B3D"/>
    <w:rsid w:val="00D56E3D"/>
    <w:rsid w:val="00D5777E"/>
    <w:rsid w:val="00D578A9"/>
    <w:rsid w:val="00D57F75"/>
    <w:rsid w:val="00D607F2"/>
    <w:rsid w:val="00D61666"/>
    <w:rsid w:val="00D61684"/>
    <w:rsid w:val="00D61C7A"/>
    <w:rsid w:val="00D61F74"/>
    <w:rsid w:val="00D62892"/>
    <w:rsid w:val="00D62DE6"/>
    <w:rsid w:val="00D632A6"/>
    <w:rsid w:val="00D63D6E"/>
    <w:rsid w:val="00D6415F"/>
    <w:rsid w:val="00D644A4"/>
    <w:rsid w:val="00D65767"/>
    <w:rsid w:val="00D673F4"/>
    <w:rsid w:val="00D70E36"/>
    <w:rsid w:val="00D736D7"/>
    <w:rsid w:val="00D737DD"/>
    <w:rsid w:val="00D752E5"/>
    <w:rsid w:val="00D76EC4"/>
    <w:rsid w:val="00D76EC6"/>
    <w:rsid w:val="00D77555"/>
    <w:rsid w:val="00D778E5"/>
    <w:rsid w:val="00D80B8D"/>
    <w:rsid w:val="00D812E7"/>
    <w:rsid w:val="00D81449"/>
    <w:rsid w:val="00D816CB"/>
    <w:rsid w:val="00D81841"/>
    <w:rsid w:val="00D82B9F"/>
    <w:rsid w:val="00D82C94"/>
    <w:rsid w:val="00D82DAA"/>
    <w:rsid w:val="00D83671"/>
    <w:rsid w:val="00D83978"/>
    <w:rsid w:val="00D84E32"/>
    <w:rsid w:val="00D8532B"/>
    <w:rsid w:val="00D85D74"/>
    <w:rsid w:val="00D86131"/>
    <w:rsid w:val="00D86531"/>
    <w:rsid w:val="00D8658A"/>
    <w:rsid w:val="00D878B7"/>
    <w:rsid w:val="00D9049B"/>
    <w:rsid w:val="00D90D4A"/>
    <w:rsid w:val="00D923A4"/>
    <w:rsid w:val="00D923C4"/>
    <w:rsid w:val="00D92F95"/>
    <w:rsid w:val="00D9341B"/>
    <w:rsid w:val="00D93745"/>
    <w:rsid w:val="00D9380B"/>
    <w:rsid w:val="00D967A2"/>
    <w:rsid w:val="00D96E43"/>
    <w:rsid w:val="00D9753A"/>
    <w:rsid w:val="00D97CD8"/>
    <w:rsid w:val="00DA0219"/>
    <w:rsid w:val="00DA1CFE"/>
    <w:rsid w:val="00DA23AF"/>
    <w:rsid w:val="00DA3F8F"/>
    <w:rsid w:val="00DA41D0"/>
    <w:rsid w:val="00DA5220"/>
    <w:rsid w:val="00DB01B8"/>
    <w:rsid w:val="00DB0211"/>
    <w:rsid w:val="00DB111A"/>
    <w:rsid w:val="00DB2ACD"/>
    <w:rsid w:val="00DB2C77"/>
    <w:rsid w:val="00DB2F7F"/>
    <w:rsid w:val="00DB41AC"/>
    <w:rsid w:val="00DB4356"/>
    <w:rsid w:val="00DB534F"/>
    <w:rsid w:val="00DB5B4B"/>
    <w:rsid w:val="00DB5FE4"/>
    <w:rsid w:val="00DB6B1F"/>
    <w:rsid w:val="00DB6CBE"/>
    <w:rsid w:val="00DB78A9"/>
    <w:rsid w:val="00DB78AE"/>
    <w:rsid w:val="00DB7BE0"/>
    <w:rsid w:val="00DC0391"/>
    <w:rsid w:val="00DC0590"/>
    <w:rsid w:val="00DC0651"/>
    <w:rsid w:val="00DC0B6F"/>
    <w:rsid w:val="00DC0F69"/>
    <w:rsid w:val="00DC1E23"/>
    <w:rsid w:val="00DC2058"/>
    <w:rsid w:val="00DC2892"/>
    <w:rsid w:val="00DC3EFF"/>
    <w:rsid w:val="00DC5403"/>
    <w:rsid w:val="00DC6095"/>
    <w:rsid w:val="00DC654E"/>
    <w:rsid w:val="00DC7409"/>
    <w:rsid w:val="00DD06A4"/>
    <w:rsid w:val="00DD11A6"/>
    <w:rsid w:val="00DD16D1"/>
    <w:rsid w:val="00DD2B2F"/>
    <w:rsid w:val="00DD416F"/>
    <w:rsid w:val="00DD42F6"/>
    <w:rsid w:val="00DD486B"/>
    <w:rsid w:val="00DE0CDF"/>
    <w:rsid w:val="00DE1D70"/>
    <w:rsid w:val="00DE40D4"/>
    <w:rsid w:val="00DE4345"/>
    <w:rsid w:val="00DE45CD"/>
    <w:rsid w:val="00DE497D"/>
    <w:rsid w:val="00DE5F74"/>
    <w:rsid w:val="00DE706A"/>
    <w:rsid w:val="00DE70F3"/>
    <w:rsid w:val="00DE73C5"/>
    <w:rsid w:val="00DE754B"/>
    <w:rsid w:val="00DE7740"/>
    <w:rsid w:val="00DE7A0C"/>
    <w:rsid w:val="00DF076E"/>
    <w:rsid w:val="00DF0BFD"/>
    <w:rsid w:val="00DF10B7"/>
    <w:rsid w:val="00DF138C"/>
    <w:rsid w:val="00DF1E0A"/>
    <w:rsid w:val="00DF1E25"/>
    <w:rsid w:val="00DF2E23"/>
    <w:rsid w:val="00DF32CF"/>
    <w:rsid w:val="00DF483F"/>
    <w:rsid w:val="00DF51AB"/>
    <w:rsid w:val="00DF658A"/>
    <w:rsid w:val="00DF670A"/>
    <w:rsid w:val="00DF7332"/>
    <w:rsid w:val="00E0013B"/>
    <w:rsid w:val="00E0019C"/>
    <w:rsid w:val="00E00A73"/>
    <w:rsid w:val="00E01B41"/>
    <w:rsid w:val="00E01BB0"/>
    <w:rsid w:val="00E02271"/>
    <w:rsid w:val="00E039C0"/>
    <w:rsid w:val="00E03CC1"/>
    <w:rsid w:val="00E03CDD"/>
    <w:rsid w:val="00E05DA3"/>
    <w:rsid w:val="00E05EF1"/>
    <w:rsid w:val="00E05F48"/>
    <w:rsid w:val="00E06CB2"/>
    <w:rsid w:val="00E07077"/>
    <w:rsid w:val="00E07B12"/>
    <w:rsid w:val="00E07BAF"/>
    <w:rsid w:val="00E10E9D"/>
    <w:rsid w:val="00E11746"/>
    <w:rsid w:val="00E11B71"/>
    <w:rsid w:val="00E1261A"/>
    <w:rsid w:val="00E13ECB"/>
    <w:rsid w:val="00E14D98"/>
    <w:rsid w:val="00E15415"/>
    <w:rsid w:val="00E15ADA"/>
    <w:rsid w:val="00E162E6"/>
    <w:rsid w:val="00E16996"/>
    <w:rsid w:val="00E16CC1"/>
    <w:rsid w:val="00E16F7E"/>
    <w:rsid w:val="00E178E0"/>
    <w:rsid w:val="00E20776"/>
    <w:rsid w:val="00E20CC7"/>
    <w:rsid w:val="00E20E3A"/>
    <w:rsid w:val="00E2151A"/>
    <w:rsid w:val="00E226DA"/>
    <w:rsid w:val="00E231EA"/>
    <w:rsid w:val="00E232D6"/>
    <w:rsid w:val="00E234D0"/>
    <w:rsid w:val="00E23BE7"/>
    <w:rsid w:val="00E23CDC"/>
    <w:rsid w:val="00E24C16"/>
    <w:rsid w:val="00E24F76"/>
    <w:rsid w:val="00E2659C"/>
    <w:rsid w:val="00E26A7D"/>
    <w:rsid w:val="00E27304"/>
    <w:rsid w:val="00E27DC5"/>
    <w:rsid w:val="00E3032C"/>
    <w:rsid w:val="00E30662"/>
    <w:rsid w:val="00E30EA6"/>
    <w:rsid w:val="00E31217"/>
    <w:rsid w:val="00E31CD0"/>
    <w:rsid w:val="00E32B10"/>
    <w:rsid w:val="00E32D0A"/>
    <w:rsid w:val="00E33222"/>
    <w:rsid w:val="00E33CCB"/>
    <w:rsid w:val="00E3452E"/>
    <w:rsid w:val="00E34B15"/>
    <w:rsid w:val="00E369DE"/>
    <w:rsid w:val="00E36CEB"/>
    <w:rsid w:val="00E3721C"/>
    <w:rsid w:val="00E37339"/>
    <w:rsid w:val="00E37994"/>
    <w:rsid w:val="00E37FB3"/>
    <w:rsid w:val="00E4016B"/>
    <w:rsid w:val="00E4070B"/>
    <w:rsid w:val="00E41012"/>
    <w:rsid w:val="00E41936"/>
    <w:rsid w:val="00E43A54"/>
    <w:rsid w:val="00E4481E"/>
    <w:rsid w:val="00E44E22"/>
    <w:rsid w:val="00E458C7"/>
    <w:rsid w:val="00E45C12"/>
    <w:rsid w:val="00E46123"/>
    <w:rsid w:val="00E4681B"/>
    <w:rsid w:val="00E46880"/>
    <w:rsid w:val="00E46D9E"/>
    <w:rsid w:val="00E47738"/>
    <w:rsid w:val="00E47B0E"/>
    <w:rsid w:val="00E507EA"/>
    <w:rsid w:val="00E50DEA"/>
    <w:rsid w:val="00E510C7"/>
    <w:rsid w:val="00E51CDF"/>
    <w:rsid w:val="00E52DA4"/>
    <w:rsid w:val="00E537A5"/>
    <w:rsid w:val="00E539A2"/>
    <w:rsid w:val="00E53C37"/>
    <w:rsid w:val="00E53EF1"/>
    <w:rsid w:val="00E54995"/>
    <w:rsid w:val="00E56DC0"/>
    <w:rsid w:val="00E577EE"/>
    <w:rsid w:val="00E61B8E"/>
    <w:rsid w:val="00E61C82"/>
    <w:rsid w:val="00E61D3D"/>
    <w:rsid w:val="00E61F85"/>
    <w:rsid w:val="00E62080"/>
    <w:rsid w:val="00E62C62"/>
    <w:rsid w:val="00E62F0F"/>
    <w:rsid w:val="00E631FE"/>
    <w:rsid w:val="00E63DB2"/>
    <w:rsid w:val="00E6486D"/>
    <w:rsid w:val="00E649F5"/>
    <w:rsid w:val="00E65A20"/>
    <w:rsid w:val="00E66BE4"/>
    <w:rsid w:val="00E67400"/>
    <w:rsid w:val="00E67547"/>
    <w:rsid w:val="00E700BF"/>
    <w:rsid w:val="00E7025F"/>
    <w:rsid w:val="00E70E5F"/>
    <w:rsid w:val="00E71609"/>
    <w:rsid w:val="00E71A2B"/>
    <w:rsid w:val="00E73025"/>
    <w:rsid w:val="00E75EB2"/>
    <w:rsid w:val="00E76F2D"/>
    <w:rsid w:val="00E77516"/>
    <w:rsid w:val="00E77EB8"/>
    <w:rsid w:val="00E77FDC"/>
    <w:rsid w:val="00E805F8"/>
    <w:rsid w:val="00E80CC8"/>
    <w:rsid w:val="00E81D11"/>
    <w:rsid w:val="00E81E16"/>
    <w:rsid w:val="00E82009"/>
    <w:rsid w:val="00E83987"/>
    <w:rsid w:val="00E83CDC"/>
    <w:rsid w:val="00E847F4"/>
    <w:rsid w:val="00E84B45"/>
    <w:rsid w:val="00E85F0D"/>
    <w:rsid w:val="00E86690"/>
    <w:rsid w:val="00E86C04"/>
    <w:rsid w:val="00E87EF0"/>
    <w:rsid w:val="00E905CE"/>
    <w:rsid w:val="00E930A6"/>
    <w:rsid w:val="00E9327E"/>
    <w:rsid w:val="00E94C8C"/>
    <w:rsid w:val="00E96199"/>
    <w:rsid w:val="00E968C1"/>
    <w:rsid w:val="00E97314"/>
    <w:rsid w:val="00E978FE"/>
    <w:rsid w:val="00E97D3A"/>
    <w:rsid w:val="00E97DF4"/>
    <w:rsid w:val="00EA29EC"/>
    <w:rsid w:val="00EA2D9C"/>
    <w:rsid w:val="00EA3259"/>
    <w:rsid w:val="00EA403D"/>
    <w:rsid w:val="00EA4113"/>
    <w:rsid w:val="00EA42BD"/>
    <w:rsid w:val="00EA501F"/>
    <w:rsid w:val="00EA7550"/>
    <w:rsid w:val="00EA7919"/>
    <w:rsid w:val="00EA798D"/>
    <w:rsid w:val="00EA7DC7"/>
    <w:rsid w:val="00EB114D"/>
    <w:rsid w:val="00EB168B"/>
    <w:rsid w:val="00EB1FF5"/>
    <w:rsid w:val="00EB237B"/>
    <w:rsid w:val="00EB4859"/>
    <w:rsid w:val="00EB4A57"/>
    <w:rsid w:val="00EB587E"/>
    <w:rsid w:val="00EB5B68"/>
    <w:rsid w:val="00EB6AD5"/>
    <w:rsid w:val="00EB6D2B"/>
    <w:rsid w:val="00EB6D37"/>
    <w:rsid w:val="00EB72C1"/>
    <w:rsid w:val="00EB744A"/>
    <w:rsid w:val="00EB7DA6"/>
    <w:rsid w:val="00EC0CEC"/>
    <w:rsid w:val="00EC1D7D"/>
    <w:rsid w:val="00EC2131"/>
    <w:rsid w:val="00EC2870"/>
    <w:rsid w:val="00EC347F"/>
    <w:rsid w:val="00EC39AA"/>
    <w:rsid w:val="00EC4AC5"/>
    <w:rsid w:val="00EC4F2F"/>
    <w:rsid w:val="00ED225C"/>
    <w:rsid w:val="00ED3040"/>
    <w:rsid w:val="00ED33C7"/>
    <w:rsid w:val="00ED438D"/>
    <w:rsid w:val="00ED44A0"/>
    <w:rsid w:val="00ED5083"/>
    <w:rsid w:val="00ED5C38"/>
    <w:rsid w:val="00ED5DC9"/>
    <w:rsid w:val="00ED6232"/>
    <w:rsid w:val="00ED6867"/>
    <w:rsid w:val="00ED7739"/>
    <w:rsid w:val="00EE1121"/>
    <w:rsid w:val="00EE12E8"/>
    <w:rsid w:val="00EE1970"/>
    <w:rsid w:val="00EE1B1D"/>
    <w:rsid w:val="00EE1BC1"/>
    <w:rsid w:val="00EE6420"/>
    <w:rsid w:val="00EE69F8"/>
    <w:rsid w:val="00EE6FA8"/>
    <w:rsid w:val="00EE73F6"/>
    <w:rsid w:val="00EE7473"/>
    <w:rsid w:val="00EF03C4"/>
    <w:rsid w:val="00EF0939"/>
    <w:rsid w:val="00EF09AB"/>
    <w:rsid w:val="00EF0FA1"/>
    <w:rsid w:val="00EF181E"/>
    <w:rsid w:val="00EF1D37"/>
    <w:rsid w:val="00EF2A21"/>
    <w:rsid w:val="00EF54F9"/>
    <w:rsid w:val="00EF5913"/>
    <w:rsid w:val="00EF6000"/>
    <w:rsid w:val="00EF6591"/>
    <w:rsid w:val="00EF7160"/>
    <w:rsid w:val="00F01565"/>
    <w:rsid w:val="00F01FBD"/>
    <w:rsid w:val="00F02956"/>
    <w:rsid w:val="00F03A32"/>
    <w:rsid w:val="00F03A8F"/>
    <w:rsid w:val="00F0462A"/>
    <w:rsid w:val="00F04B40"/>
    <w:rsid w:val="00F04D43"/>
    <w:rsid w:val="00F0548D"/>
    <w:rsid w:val="00F05822"/>
    <w:rsid w:val="00F05AA4"/>
    <w:rsid w:val="00F05C62"/>
    <w:rsid w:val="00F06829"/>
    <w:rsid w:val="00F07EDD"/>
    <w:rsid w:val="00F102E8"/>
    <w:rsid w:val="00F115AC"/>
    <w:rsid w:val="00F11981"/>
    <w:rsid w:val="00F11B23"/>
    <w:rsid w:val="00F1203D"/>
    <w:rsid w:val="00F12155"/>
    <w:rsid w:val="00F12425"/>
    <w:rsid w:val="00F12698"/>
    <w:rsid w:val="00F13879"/>
    <w:rsid w:val="00F14652"/>
    <w:rsid w:val="00F1492A"/>
    <w:rsid w:val="00F15D6B"/>
    <w:rsid w:val="00F16235"/>
    <w:rsid w:val="00F17295"/>
    <w:rsid w:val="00F20100"/>
    <w:rsid w:val="00F21362"/>
    <w:rsid w:val="00F21387"/>
    <w:rsid w:val="00F22264"/>
    <w:rsid w:val="00F2232D"/>
    <w:rsid w:val="00F22CBE"/>
    <w:rsid w:val="00F22DAA"/>
    <w:rsid w:val="00F22F8D"/>
    <w:rsid w:val="00F23FBD"/>
    <w:rsid w:val="00F255DC"/>
    <w:rsid w:val="00F25F34"/>
    <w:rsid w:val="00F26325"/>
    <w:rsid w:val="00F27250"/>
    <w:rsid w:val="00F276C2"/>
    <w:rsid w:val="00F300A1"/>
    <w:rsid w:val="00F302A3"/>
    <w:rsid w:val="00F320F6"/>
    <w:rsid w:val="00F334B2"/>
    <w:rsid w:val="00F33809"/>
    <w:rsid w:val="00F343DB"/>
    <w:rsid w:val="00F34D8C"/>
    <w:rsid w:val="00F350FF"/>
    <w:rsid w:val="00F35495"/>
    <w:rsid w:val="00F35FDA"/>
    <w:rsid w:val="00F36314"/>
    <w:rsid w:val="00F3689A"/>
    <w:rsid w:val="00F37725"/>
    <w:rsid w:val="00F4198A"/>
    <w:rsid w:val="00F41B41"/>
    <w:rsid w:val="00F41C11"/>
    <w:rsid w:val="00F42461"/>
    <w:rsid w:val="00F432EE"/>
    <w:rsid w:val="00F44600"/>
    <w:rsid w:val="00F44F75"/>
    <w:rsid w:val="00F45015"/>
    <w:rsid w:val="00F454CF"/>
    <w:rsid w:val="00F459CE"/>
    <w:rsid w:val="00F45F89"/>
    <w:rsid w:val="00F47001"/>
    <w:rsid w:val="00F475F8"/>
    <w:rsid w:val="00F479E7"/>
    <w:rsid w:val="00F5025C"/>
    <w:rsid w:val="00F50EE8"/>
    <w:rsid w:val="00F51A48"/>
    <w:rsid w:val="00F51C8A"/>
    <w:rsid w:val="00F51E44"/>
    <w:rsid w:val="00F5239B"/>
    <w:rsid w:val="00F525A5"/>
    <w:rsid w:val="00F52D61"/>
    <w:rsid w:val="00F5378A"/>
    <w:rsid w:val="00F53C9E"/>
    <w:rsid w:val="00F55EB5"/>
    <w:rsid w:val="00F56960"/>
    <w:rsid w:val="00F572B4"/>
    <w:rsid w:val="00F57D5E"/>
    <w:rsid w:val="00F60798"/>
    <w:rsid w:val="00F616B0"/>
    <w:rsid w:val="00F61919"/>
    <w:rsid w:val="00F63BA7"/>
    <w:rsid w:val="00F64441"/>
    <w:rsid w:val="00F64B56"/>
    <w:rsid w:val="00F64BAA"/>
    <w:rsid w:val="00F6511F"/>
    <w:rsid w:val="00F654FC"/>
    <w:rsid w:val="00F6646A"/>
    <w:rsid w:val="00F669CF"/>
    <w:rsid w:val="00F66F4F"/>
    <w:rsid w:val="00F678F4"/>
    <w:rsid w:val="00F67A7D"/>
    <w:rsid w:val="00F721C0"/>
    <w:rsid w:val="00F72251"/>
    <w:rsid w:val="00F7335E"/>
    <w:rsid w:val="00F73C97"/>
    <w:rsid w:val="00F73FC0"/>
    <w:rsid w:val="00F74170"/>
    <w:rsid w:val="00F75014"/>
    <w:rsid w:val="00F76AEF"/>
    <w:rsid w:val="00F76C30"/>
    <w:rsid w:val="00F76D43"/>
    <w:rsid w:val="00F77057"/>
    <w:rsid w:val="00F77B58"/>
    <w:rsid w:val="00F8123B"/>
    <w:rsid w:val="00F839C8"/>
    <w:rsid w:val="00F845C3"/>
    <w:rsid w:val="00F84B21"/>
    <w:rsid w:val="00F85D69"/>
    <w:rsid w:val="00F86142"/>
    <w:rsid w:val="00F8691B"/>
    <w:rsid w:val="00F869C6"/>
    <w:rsid w:val="00F86C45"/>
    <w:rsid w:val="00F874A1"/>
    <w:rsid w:val="00F9003E"/>
    <w:rsid w:val="00F9059D"/>
    <w:rsid w:val="00F90742"/>
    <w:rsid w:val="00F911A3"/>
    <w:rsid w:val="00F91938"/>
    <w:rsid w:val="00F91B4D"/>
    <w:rsid w:val="00F91D8C"/>
    <w:rsid w:val="00F9275A"/>
    <w:rsid w:val="00F92F24"/>
    <w:rsid w:val="00F93FF0"/>
    <w:rsid w:val="00F949BE"/>
    <w:rsid w:val="00F95A02"/>
    <w:rsid w:val="00F962B5"/>
    <w:rsid w:val="00F96A41"/>
    <w:rsid w:val="00F96D35"/>
    <w:rsid w:val="00F974D6"/>
    <w:rsid w:val="00F979ED"/>
    <w:rsid w:val="00FA0351"/>
    <w:rsid w:val="00FA15A1"/>
    <w:rsid w:val="00FA24F6"/>
    <w:rsid w:val="00FA25D5"/>
    <w:rsid w:val="00FA292F"/>
    <w:rsid w:val="00FA29D4"/>
    <w:rsid w:val="00FA4A42"/>
    <w:rsid w:val="00FA53FF"/>
    <w:rsid w:val="00FA6485"/>
    <w:rsid w:val="00FA6A9C"/>
    <w:rsid w:val="00FB06E4"/>
    <w:rsid w:val="00FB131E"/>
    <w:rsid w:val="00FB34D6"/>
    <w:rsid w:val="00FB3AE1"/>
    <w:rsid w:val="00FB3F42"/>
    <w:rsid w:val="00FB5AD3"/>
    <w:rsid w:val="00FB6518"/>
    <w:rsid w:val="00FB6534"/>
    <w:rsid w:val="00FB65DF"/>
    <w:rsid w:val="00FB7167"/>
    <w:rsid w:val="00FB7470"/>
    <w:rsid w:val="00FB749D"/>
    <w:rsid w:val="00FB7BAD"/>
    <w:rsid w:val="00FC0EC0"/>
    <w:rsid w:val="00FC1166"/>
    <w:rsid w:val="00FC12AB"/>
    <w:rsid w:val="00FC3C16"/>
    <w:rsid w:val="00FC459C"/>
    <w:rsid w:val="00FC792C"/>
    <w:rsid w:val="00FD078D"/>
    <w:rsid w:val="00FD0D8E"/>
    <w:rsid w:val="00FD0DA5"/>
    <w:rsid w:val="00FD2713"/>
    <w:rsid w:val="00FD295D"/>
    <w:rsid w:val="00FD2B06"/>
    <w:rsid w:val="00FD328B"/>
    <w:rsid w:val="00FD3CFB"/>
    <w:rsid w:val="00FD455C"/>
    <w:rsid w:val="00FD467B"/>
    <w:rsid w:val="00FD5EA9"/>
    <w:rsid w:val="00FD6A7A"/>
    <w:rsid w:val="00FD6CDA"/>
    <w:rsid w:val="00FD705A"/>
    <w:rsid w:val="00FD7C42"/>
    <w:rsid w:val="00FE0411"/>
    <w:rsid w:val="00FE2FC0"/>
    <w:rsid w:val="00FE507B"/>
    <w:rsid w:val="00FE53E1"/>
    <w:rsid w:val="00FE5A6A"/>
    <w:rsid w:val="00FE6DD1"/>
    <w:rsid w:val="00FF1560"/>
    <w:rsid w:val="00FF1F80"/>
    <w:rsid w:val="00FF216A"/>
    <w:rsid w:val="00FF474F"/>
    <w:rsid w:val="00FF542B"/>
    <w:rsid w:val="00FF6BDB"/>
    <w:rsid w:val="00FF7BB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E52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lang w:val="en-GB"/>
    </w:rPr>
  </w:style>
  <w:style w:type="paragraph" w:styleId="Heading2">
    <w:name w:val="heading 2"/>
    <w:basedOn w:val="Normal"/>
    <w:next w:val="Normal"/>
    <w:link w:val="Heading2Char"/>
    <w:uiPriority w:val="9"/>
    <w:unhideWhenUsed/>
    <w:qFormat/>
    <w:rsid w:val="004965DA"/>
    <w:pPr>
      <w:keepNext/>
      <w:keepLines/>
      <w:spacing w:before="360" w:after="80" w:line="259" w:lineRule="auto"/>
      <w:outlineLvl w:val="1"/>
    </w:pPr>
    <w:rPr>
      <w:rFonts w:ascii="Calibri" w:eastAsia="Calibri" w:hAnsi="Calibri" w:cs="Calibri"/>
      <w:b/>
      <w:sz w:val="36"/>
      <w:szCs w:val="36"/>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0BED"/>
    <w:rPr>
      <w:color w:val="0000FF" w:themeColor="hyperlink"/>
      <w:u w:val="single"/>
    </w:rPr>
  </w:style>
  <w:style w:type="character" w:styleId="FollowedHyperlink">
    <w:name w:val="FollowedHyperlink"/>
    <w:basedOn w:val="DefaultParagraphFont"/>
    <w:uiPriority w:val="99"/>
    <w:semiHidden/>
    <w:unhideWhenUsed/>
    <w:rsid w:val="00300BED"/>
    <w:rPr>
      <w:color w:val="800080" w:themeColor="followedHyperlink"/>
      <w:u w:val="single"/>
    </w:rPr>
  </w:style>
  <w:style w:type="paragraph" w:styleId="BalloonText">
    <w:name w:val="Balloon Text"/>
    <w:basedOn w:val="Normal"/>
    <w:link w:val="BalloonTextChar"/>
    <w:uiPriority w:val="99"/>
    <w:semiHidden/>
    <w:unhideWhenUsed/>
    <w:rsid w:val="009033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3376"/>
    <w:rPr>
      <w:rFonts w:ascii="Lucida Grande" w:hAnsi="Lucida Grande" w:cs="Lucida Grande"/>
      <w:sz w:val="18"/>
      <w:szCs w:val="18"/>
      <w:lang w:val="en-GB"/>
    </w:rPr>
  </w:style>
  <w:style w:type="paragraph" w:customStyle="1" w:styleId="project-identity-card-field">
    <w:name w:val="project-identity-card-field"/>
    <w:basedOn w:val="Normal"/>
    <w:rsid w:val="00AD7BE2"/>
    <w:pPr>
      <w:spacing w:before="100" w:beforeAutospacing="1" w:after="100" w:afterAutospacing="1"/>
    </w:pPr>
    <w:rPr>
      <w:rFonts w:ascii="Times New Roman" w:hAnsi="Times New Roman"/>
      <w:szCs w:val="24"/>
      <w:lang w:eastAsia="en-GB"/>
    </w:rPr>
  </w:style>
  <w:style w:type="character" w:customStyle="1" w:styleId="project-identity-card-field-label">
    <w:name w:val="project-identity-card-field-label"/>
    <w:basedOn w:val="DefaultParagraphFont"/>
    <w:rsid w:val="00AD7BE2"/>
  </w:style>
  <w:style w:type="character" w:customStyle="1" w:styleId="apple-converted-space">
    <w:name w:val="apple-converted-space"/>
    <w:basedOn w:val="DefaultParagraphFont"/>
    <w:rsid w:val="00AD7BE2"/>
  </w:style>
  <w:style w:type="character" w:customStyle="1" w:styleId="ng-binding">
    <w:name w:val="ng-binding"/>
    <w:basedOn w:val="DefaultParagraphFont"/>
    <w:rsid w:val="00AD7BE2"/>
  </w:style>
  <w:style w:type="character" w:customStyle="1" w:styleId="po-link">
    <w:name w:val="po-link"/>
    <w:basedOn w:val="DefaultParagraphFont"/>
    <w:rsid w:val="00AD7BE2"/>
  </w:style>
  <w:style w:type="paragraph" w:customStyle="1" w:styleId="p1">
    <w:name w:val="p1"/>
    <w:basedOn w:val="Normal"/>
    <w:rsid w:val="00222943"/>
    <w:rPr>
      <w:rFonts w:ascii="Helvetica" w:hAnsi="Helvetica"/>
      <w:sz w:val="18"/>
      <w:szCs w:val="18"/>
      <w:lang w:eastAsia="en-GB"/>
    </w:rPr>
  </w:style>
  <w:style w:type="character" w:customStyle="1" w:styleId="s1">
    <w:name w:val="s1"/>
    <w:basedOn w:val="DefaultParagraphFont"/>
    <w:rsid w:val="00327A9B"/>
    <w:rPr>
      <w:rFonts w:ascii="Helvetica" w:hAnsi="Helvetica" w:hint="default"/>
      <w:sz w:val="17"/>
      <w:szCs w:val="17"/>
    </w:rPr>
  </w:style>
  <w:style w:type="paragraph" w:styleId="PlainText">
    <w:name w:val="Plain Text"/>
    <w:basedOn w:val="Normal"/>
    <w:link w:val="PlainTextChar"/>
    <w:uiPriority w:val="99"/>
    <w:semiHidden/>
    <w:unhideWhenUsed/>
    <w:rsid w:val="00A84F30"/>
    <w:pPr>
      <w:spacing w:before="100" w:beforeAutospacing="1" w:after="100" w:afterAutospacing="1"/>
    </w:pPr>
    <w:rPr>
      <w:rFonts w:ascii="Times New Roman" w:hAnsi="Times New Roman"/>
      <w:szCs w:val="24"/>
      <w:lang w:eastAsia="en-GB"/>
    </w:rPr>
  </w:style>
  <w:style w:type="character" w:customStyle="1" w:styleId="PlainTextChar">
    <w:name w:val="Plain Text Char"/>
    <w:basedOn w:val="DefaultParagraphFont"/>
    <w:link w:val="PlainText"/>
    <w:uiPriority w:val="99"/>
    <w:semiHidden/>
    <w:rsid w:val="00A84F30"/>
    <w:rPr>
      <w:rFonts w:ascii="Times New Roman" w:hAnsi="Times New Roman"/>
      <w:sz w:val="24"/>
      <w:szCs w:val="24"/>
      <w:lang w:val="en-GB" w:eastAsia="en-GB"/>
    </w:rPr>
  </w:style>
  <w:style w:type="character" w:styleId="Strong">
    <w:name w:val="Strong"/>
    <w:qFormat/>
    <w:rsid w:val="00DC6095"/>
    <w:rPr>
      <w:b/>
      <w:bCs/>
    </w:rPr>
  </w:style>
  <w:style w:type="character" w:styleId="CommentReference">
    <w:name w:val="annotation reference"/>
    <w:uiPriority w:val="99"/>
    <w:rsid w:val="00DC6095"/>
    <w:rPr>
      <w:sz w:val="16"/>
      <w:szCs w:val="16"/>
    </w:rPr>
  </w:style>
  <w:style w:type="paragraph" w:styleId="CommentText">
    <w:name w:val="annotation text"/>
    <w:basedOn w:val="Normal"/>
    <w:link w:val="CommentTextChar"/>
    <w:uiPriority w:val="99"/>
    <w:rsid w:val="00DC6095"/>
    <w:rPr>
      <w:rFonts w:ascii="Times New Roman" w:eastAsia="Times New Roman" w:hAnsi="Times New Roman"/>
      <w:sz w:val="20"/>
      <w:lang w:eastAsia="en-GB"/>
    </w:rPr>
  </w:style>
  <w:style w:type="character" w:customStyle="1" w:styleId="CommentTextChar">
    <w:name w:val="Comment Text Char"/>
    <w:basedOn w:val="DefaultParagraphFont"/>
    <w:link w:val="CommentText"/>
    <w:uiPriority w:val="99"/>
    <w:rsid w:val="00DC6095"/>
    <w:rPr>
      <w:rFonts w:ascii="Times New Roman" w:eastAsia="Times New Roman" w:hAnsi="Times New Roman"/>
      <w:lang w:val="en-GB" w:eastAsia="en-GB"/>
    </w:rPr>
  </w:style>
  <w:style w:type="character" w:customStyle="1" w:styleId="Heading2Char">
    <w:name w:val="Heading 2 Char"/>
    <w:basedOn w:val="DefaultParagraphFont"/>
    <w:link w:val="Heading2"/>
    <w:uiPriority w:val="9"/>
    <w:rsid w:val="004965DA"/>
    <w:rPr>
      <w:rFonts w:ascii="Calibri" w:eastAsia="Calibri" w:hAnsi="Calibri" w:cs="Calibri"/>
      <w:b/>
      <w:sz w:val="36"/>
      <w:szCs w:val="36"/>
      <w:lang w:val="en-GB" w:eastAsia="fr-FR"/>
    </w:rPr>
  </w:style>
  <w:style w:type="character" w:styleId="Emphasis">
    <w:name w:val="Emphasis"/>
    <w:uiPriority w:val="20"/>
    <w:qFormat/>
    <w:rsid w:val="004965DA"/>
    <w:rPr>
      <w:i/>
      <w:iCs/>
    </w:rPr>
  </w:style>
  <w:style w:type="character" w:styleId="UnresolvedMention">
    <w:name w:val="Unresolved Mention"/>
    <w:basedOn w:val="DefaultParagraphFont"/>
    <w:uiPriority w:val="99"/>
    <w:rsid w:val="007B4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0519">
      <w:bodyDiv w:val="1"/>
      <w:marLeft w:val="0"/>
      <w:marRight w:val="0"/>
      <w:marTop w:val="0"/>
      <w:marBottom w:val="0"/>
      <w:divBdr>
        <w:top w:val="none" w:sz="0" w:space="0" w:color="auto"/>
        <w:left w:val="none" w:sz="0" w:space="0" w:color="auto"/>
        <w:bottom w:val="none" w:sz="0" w:space="0" w:color="auto"/>
        <w:right w:val="none" w:sz="0" w:space="0" w:color="auto"/>
      </w:divBdr>
    </w:div>
    <w:div w:id="33770968">
      <w:bodyDiv w:val="1"/>
      <w:marLeft w:val="0"/>
      <w:marRight w:val="0"/>
      <w:marTop w:val="0"/>
      <w:marBottom w:val="0"/>
      <w:divBdr>
        <w:top w:val="none" w:sz="0" w:space="0" w:color="auto"/>
        <w:left w:val="none" w:sz="0" w:space="0" w:color="auto"/>
        <w:bottom w:val="none" w:sz="0" w:space="0" w:color="auto"/>
        <w:right w:val="none" w:sz="0" w:space="0" w:color="auto"/>
      </w:divBdr>
    </w:div>
    <w:div w:id="77286466">
      <w:bodyDiv w:val="1"/>
      <w:marLeft w:val="0"/>
      <w:marRight w:val="0"/>
      <w:marTop w:val="0"/>
      <w:marBottom w:val="0"/>
      <w:divBdr>
        <w:top w:val="none" w:sz="0" w:space="0" w:color="auto"/>
        <w:left w:val="none" w:sz="0" w:space="0" w:color="auto"/>
        <w:bottom w:val="none" w:sz="0" w:space="0" w:color="auto"/>
        <w:right w:val="none" w:sz="0" w:space="0" w:color="auto"/>
      </w:divBdr>
    </w:div>
    <w:div w:id="84770317">
      <w:bodyDiv w:val="1"/>
      <w:marLeft w:val="0"/>
      <w:marRight w:val="0"/>
      <w:marTop w:val="0"/>
      <w:marBottom w:val="0"/>
      <w:divBdr>
        <w:top w:val="none" w:sz="0" w:space="0" w:color="auto"/>
        <w:left w:val="none" w:sz="0" w:space="0" w:color="auto"/>
        <w:bottom w:val="none" w:sz="0" w:space="0" w:color="auto"/>
        <w:right w:val="none" w:sz="0" w:space="0" w:color="auto"/>
      </w:divBdr>
    </w:div>
    <w:div w:id="367145337">
      <w:bodyDiv w:val="1"/>
      <w:marLeft w:val="0"/>
      <w:marRight w:val="0"/>
      <w:marTop w:val="0"/>
      <w:marBottom w:val="0"/>
      <w:divBdr>
        <w:top w:val="none" w:sz="0" w:space="0" w:color="auto"/>
        <w:left w:val="none" w:sz="0" w:space="0" w:color="auto"/>
        <w:bottom w:val="none" w:sz="0" w:space="0" w:color="auto"/>
        <w:right w:val="none" w:sz="0" w:space="0" w:color="auto"/>
      </w:divBdr>
    </w:div>
    <w:div w:id="441153541">
      <w:bodyDiv w:val="1"/>
      <w:marLeft w:val="0"/>
      <w:marRight w:val="0"/>
      <w:marTop w:val="0"/>
      <w:marBottom w:val="0"/>
      <w:divBdr>
        <w:top w:val="none" w:sz="0" w:space="0" w:color="auto"/>
        <w:left w:val="none" w:sz="0" w:space="0" w:color="auto"/>
        <w:bottom w:val="none" w:sz="0" w:space="0" w:color="auto"/>
        <w:right w:val="none" w:sz="0" w:space="0" w:color="auto"/>
      </w:divBdr>
    </w:div>
    <w:div w:id="527259204">
      <w:bodyDiv w:val="1"/>
      <w:marLeft w:val="0"/>
      <w:marRight w:val="0"/>
      <w:marTop w:val="0"/>
      <w:marBottom w:val="0"/>
      <w:divBdr>
        <w:top w:val="none" w:sz="0" w:space="0" w:color="auto"/>
        <w:left w:val="none" w:sz="0" w:space="0" w:color="auto"/>
        <w:bottom w:val="none" w:sz="0" w:space="0" w:color="auto"/>
        <w:right w:val="none" w:sz="0" w:space="0" w:color="auto"/>
      </w:divBdr>
    </w:div>
    <w:div w:id="578177011">
      <w:bodyDiv w:val="1"/>
      <w:marLeft w:val="0"/>
      <w:marRight w:val="0"/>
      <w:marTop w:val="0"/>
      <w:marBottom w:val="0"/>
      <w:divBdr>
        <w:top w:val="none" w:sz="0" w:space="0" w:color="auto"/>
        <w:left w:val="none" w:sz="0" w:space="0" w:color="auto"/>
        <w:bottom w:val="none" w:sz="0" w:space="0" w:color="auto"/>
        <w:right w:val="none" w:sz="0" w:space="0" w:color="auto"/>
      </w:divBdr>
    </w:div>
    <w:div w:id="887691217">
      <w:bodyDiv w:val="1"/>
      <w:marLeft w:val="0"/>
      <w:marRight w:val="0"/>
      <w:marTop w:val="0"/>
      <w:marBottom w:val="0"/>
      <w:divBdr>
        <w:top w:val="none" w:sz="0" w:space="0" w:color="auto"/>
        <w:left w:val="none" w:sz="0" w:space="0" w:color="auto"/>
        <w:bottom w:val="none" w:sz="0" w:space="0" w:color="auto"/>
        <w:right w:val="none" w:sz="0" w:space="0" w:color="auto"/>
      </w:divBdr>
    </w:div>
    <w:div w:id="993609761">
      <w:bodyDiv w:val="1"/>
      <w:marLeft w:val="0"/>
      <w:marRight w:val="0"/>
      <w:marTop w:val="0"/>
      <w:marBottom w:val="0"/>
      <w:divBdr>
        <w:top w:val="none" w:sz="0" w:space="0" w:color="auto"/>
        <w:left w:val="none" w:sz="0" w:space="0" w:color="auto"/>
        <w:bottom w:val="none" w:sz="0" w:space="0" w:color="auto"/>
        <w:right w:val="none" w:sz="0" w:space="0" w:color="auto"/>
      </w:divBdr>
    </w:div>
    <w:div w:id="1038047817">
      <w:bodyDiv w:val="1"/>
      <w:marLeft w:val="0"/>
      <w:marRight w:val="0"/>
      <w:marTop w:val="0"/>
      <w:marBottom w:val="0"/>
      <w:divBdr>
        <w:top w:val="none" w:sz="0" w:space="0" w:color="auto"/>
        <w:left w:val="none" w:sz="0" w:space="0" w:color="auto"/>
        <w:bottom w:val="none" w:sz="0" w:space="0" w:color="auto"/>
        <w:right w:val="none" w:sz="0" w:space="0" w:color="auto"/>
      </w:divBdr>
    </w:div>
    <w:div w:id="1208450995">
      <w:bodyDiv w:val="1"/>
      <w:marLeft w:val="0"/>
      <w:marRight w:val="0"/>
      <w:marTop w:val="0"/>
      <w:marBottom w:val="0"/>
      <w:divBdr>
        <w:top w:val="none" w:sz="0" w:space="0" w:color="auto"/>
        <w:left w:val="none" w:sz="0" w:space="0" w:color="auto"/>
        <w:bottom w:val="none" w:sz="0" w:space="0" w:color="auto"/>
        <w:right w:val="none" w:sz="0" w:space="0" w:color="auto"/>
      </w:divBdr>
    </w:div>
    <w:div w:id="1280069171">
      <w:bodyDiv w:val="1"/>
      <w:marLeft w:val="0"/>
      <w:marRight w:val="0"/>
      <w:marTop w:val="0"/>
      <w:marBottom w:val="0"/>
      <w:divBdr>
        <w:top w:val="none" w:sz="0" w:space="0" w:color="auto"/>
        <w:left w:val="none" w:sz="0" w:space="0" w:color="auto"/>
        <w:bottom w:val="none" w:sz="0" w:space="0" w:color="auto"/>
        <w:right w:val="none" w:sz="0" w:space="0" w:color="auto"/>
      </w:divBdr>
    </w:div>
    <w:div w:id="1476794500">
      <w:bodyDiv w:val="1"/>
      <w:marLeft w:val="0"/>
      <w:marRight w:val="0"/>
      <w:marTop w:val="0"/>
      <w:marBottom w:val="0"/>
      <w:divBdr>
        <w:top w:val="none" w:sz="0" w:space="0" w:color="auto"/>
        <w:left w:val="none" w:sz="0" w:space="0" w:color="auto"/>
        <w:bottom w:val="none" w:sz="0" w:space="0" w:color="auto"/>
        <w:right w:val="none" w:sz="0" w:space="0" w:color="auto"/>
      </w:divBdr>
    </w:div>
    <w:div w:id="1513910042">
      <w:bodyDiv w:val="1"/>
      <w:marLeft w:val="0"/>
      <w:marRight w:val="0"/>
      <w:marTop w:val="0"/>
      <w:marBottom w:val="0"/>
      <w:divBdr>
        <w:top w:val="none" w:sz="0" w:space="0" w:color="auto"/>
        <w:left w:val="none" w:sz="0" w:space="0" w:color="auto"/>
        <w:bottom w:val="none" w:sz="0" w:space="0" w:color="auto"/>
        <w:right w:val="none" w:sz="0" w:space="0" w:color="auto"/>
      </w:divBdr>
    </w:div>
    <w:div w:id="1623221439">
      <w:bodyDiv w:val="1"/>
      <w:marLeft w:val="0"/>
      <w:marRight w:val="0"/>
      <w:marTop w:val="0"/>
      <w:marBottom w:val="0"/>
      <w:divBdr>
        <w:top w:val="none" w:sz="0" w:space="0" w:color="auto"/>
        <w:left w:val="none" w:sz="0" w:space="0" w:color="auto"/>
        <w:bottom w:val="none" w:sz="0" w:space="0" w:color="auto"/>
        <w:right w:val="none" w:sz="0" w:space="0" w:color="auto"/>
      </w:divBdr>
    </w:div>
    <w:div w:id="1863742340">
      <w:bodyDiv w:val="1"/>
      <w:marLeft w:val="0"/>
      <w:marRight w:val="0"/>
      <w:marTop w:val="0"/>
      <w:marBottom w:val="0"/>
      <w:divBdr>
        <w:top w:val="none" w:sz="0" w:space="0" w:color="auto"/>
        <w:left w:val="none" w:sz="0" w:space="0" w:color="auto"/>
        <w:bottom w:val="none" w:sz="0" w:space="0" w:color="auto"/>
        <w:right w:val="none" w:sz="0" w:space="0" w:color="auto"/>
      </w:divBdr>
    </w:div>
    <w:div w:id="1929731010">
      <w:bodyDiv w:val="1"/>
      <w:marLeft w:val="0"/>
      <w:marRight w:val="0"/>
      <w:marTop w:val="0"/>
      <w:marBottom w:val="0"/>
      <w:divBdr>
        <w:top w:val="none" w:sz="0" w:space="0" w:color="auto"/>
        <w:left w:val="none" w:sz="0" w:space="0" w:color="auto"/>
        <w:bottom w:val="none" w:sz="0" w:space="0" w:color="auto"/>
        <w:right w:val="none" w:sz="0" w:space="0" w:color="auto"/>
      </w:divBdr>
      <w:divsChild>
        <w:div w:id="422266684">
          <w:marLeft w:val="0"/>
          <w:marRight w:val="0"/>
          <w:marTop w:val="0"/>
          <w:marBottom w:val="0"/>
          <w:divBdr>
            <w:top w:val="none" w:sz="0" w:space="0" w:color="auto"/>
            <w:left w:val="none" w:sz="0" w:space="0" w:color="auto"/>
            <w:bottom w:val="none" w:sz="0" w:space="0" w:color="auto"/>
            <w:right w:val="none" w:sz="0" w:space="0" w:color="auto"/>
          </w:divBdr>
        </w:div>
      </w:divsChild>
    </w:div>
    <w:div w:id="2071071376">
      <w:bodyDiv w:val="1"/>
      <w:marLeft w:val="0"/>
      <w:marRight w:val="0"/>
      <w:marTop w:val="0"/>
      <w:marBottom w:val="0"/>
      <w:divBdr>
        <w:top w:val="none" w:sz="0" w:space="0" w:color="auto"/>
        <w:left w:val="none" w:sz="0" w:space="0" w:color="auto"/>
        <w:bottom w:val="none" w:sz="0" w:space="0" w:color="auto"/>
        <w:right w:val="none" w:sz="0" w:space="0" w:color="auto"/>
      </w:divBdr>
    </w:div>
    <w:div w:id="2100324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paxton@zoologie.uni-halle.de" TargetMode="External"/><Relationship Id="rId5" Type="http://schemas.openxmlformats.org/officeDocument/2006/relationships/hyperlink" Target="mailto:personalabteilung@verwaltung.uni-halle.de" TargetMode="External"/><Relationship Id="rId4" Type="http://schemas.openxmlformats.org/officeDocument/2006/relationships/hyperlink" Target="mailto:personalabteilung@verwaltung.uni-hall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Next reference</vt:lpstr>
    </vt:vector>
  </TitlesOfParts>
  <Company>Queen's University Belfast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reference</dc:title>
  <dc:subject/>
  <dc:creator>Robert J. Paxton</dc:creator>
  <cp:keywords/>
  <cp:lastModifiedBy>Robert Paxton</cp:lastModifiedBy>
  <cp:revision>61</cp:revision>
  <cp:lastPrinted>2015-06-15T06:36:00Z</cp:lastPrinted>
  <dcterms:created xsi:type="dcterms:W3CDTF">2021-02-16T09:54:00Z</dcterms:created>
  <dcterms:modified xsi:type="dcterms:W3CDTF">2021-03-29T12:03:00Z</dcterms:modified>
</cp:coreProperties>
</file>